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0622F" w14:textId="77777777" w:rsidR="00DB044D" w:rsidRPr="006C7E23" w:rsidRDefault="00DB044D" w:rsidP="00DB044D">
      <w:pPr>
        <w:spacing w:after="0" w:line="240" w:lineRule="auto"/>
        <w:jc w:val="center"/>
        <w:rPr>
          <w:rFonts w:ascii="Times New Roman" w:eastAsia="Times New Roman" w:hAnsi="Times New Roman" w:cs="Times New Roman"/>
          <w:sz w:val="22"/>
          <w:szCs w:val="22"/>
        </w:rPr>
      </w:pPr>
      <w:bookmarkStart w:id="0" w:name="_Hlk191455905"/>
      <w:r w:rsidRPr="006C7E23">
        <w:rPr>
          <w:rFonts w:ascii="Times New Roman" w:eastAsia="Times New Roman" w:hAnsi="Times New Roman" w:cs="Times New Roman"/>
          <w:b/>
          <w:sz w:val="22"/>
          <w:szCs w:val="22"/>
        </w:rPr>
        <w:t xml:space="preserve">ANNA ADARSH COLLEGE FOR WOMEN (AUTONOMOUS), </w:t>
      </w:r>
    </w:p>
    <w:p w14:paraId="444397F0" w14:textId="77777777" w:rsidR="00DB044D" w:rsidRPr="006C7E23" w:rsidRDefault="00DB044D" w:rsidP="00DB044D">
      <w:pPr>
        <w:spacing w:after="0" w:line="240" w:lineRule="auto"/>
        <w:jc w:val="center"/>
        <w:rPr>
          <w:rFonts w:ascii="Times New Roman" w:eastAsia="Times New Roman" w:hAnsi="Times New Roman" w:cs="Times New Roman"/>
          <w:b/>
          <w:sz w:val="22"/>
          <w:szCs w:val="22"/>
        </w:rPr>
      </w:pPr>
      <w:r w:rsidRPr="006C7E23">
        <w:rPr>
          <w:rFonts w:ascii="Times New Roman" w:eastAsia="Times New Roman" w:hAnsi="Times New Roman" w:cs="Times New Roman"/>
          <w:b/>
          <w:sz w:val="22"/>
          <w:szCs w:val="22"/>
        </w:rPr>
        <w:t>CHENNAI – 40</w:t>
      </w:r>
    </w:p>
    <w:p w14:paraId="7028BD7B" w14:textId="77777777" w:rsidR="00DB044D" w:rsidRPr="006C7E23" w:rsidRDefault="00DB044D" w:rsidP="00DB044D">
      <w:pPr>
        <w:tabs>
          <w:tab w:val="left" w:pos="360"/>
          <w:tab w:val="center" w:pos="4513"/>
        </w:tabs>
        <w:spacing w:after="0" w:line="240" w:lineRule="auto"/>
        <w:jc w:val="center"/>
        <w:rPr>
          <w:rFonts w:ascii="Times New Roman" w:eastAsia="Times New Roman" w:hAnsi="Times New Roman" w:cs="Times New Roman"/>
          <w:b/>
          <w:sz w:val="22"/>
          <w:szCs w:val="22"/>
        </w:rPr>
      </w:pPr>
      <w:r w:rsidRPr="006C7E23">
        <w:rPr>
          <w:rFonts w:ascii="Times New Roman" w:eastAsia="Times New Roman" w:hAnsi="Times New Roman" w:cs="Times New Roman"/>
          <w:b/>
          <w:sz w:val="22"/>
          <w:szCs w:val="22"/>
        </w:rPr>
        <w:t>END SEMESTER EXAMINATION– OCT/NOV 2025</w:t>
      </w:r>
    </w:p>
    <w:p w14:paraId="65FA1C14" w14:textId="77777777" w:rsidR="00DB044D" w:rsidRPr="006C7E23" w:rsidRDefault="00DB044D" w:rsidP="00DB044D">
      <w:pPr>
        <w:spacing w:after="0" w:line="240" w:lineRule="auto"/>
        <w:jc w:val="center"/>
        <w:rPr>
          <w:rFonts w:ascii="Times New Roman" w:hAnsi="Times New Roman" w:cs="Times New Roman"/>
          <w:b/>
          <w:bCs/>
          <w:sz w:val="22"/>
          <w:szCs w:val="22"/>
        </w:rPr>
      </w:pPr>
      <w:r w:rsidRPr="006C7E23">
        <w:rPr>
          <w:rFonts w:ascii="Times New Roman" w:hAnsi="Times New Roman" w:cs="Times New Roman"/>
          <w:b/>
          <w:bCs/>
          <w:sz w:val="22"/>
          <w:szCs w:val="22"/>
        </w:rPr>
        <w:t>FINANCIAL ACCOUNTING-I</w:t>
      </w:r>
    </w:p>
    <w:p w14:paraId="471429F8" w14:textId="77777777" w:rsidR="00DB044D" w:rsidRPr="006C7E23" w:rsidRDefault="00DB044D" w:rsidP="00DB044D">
      <w:pPr>
        <w:rPr>
          <w:rFonts w:ascii="Times New Roman" w:hAnsi="Times New Roman" w:cs="Times New Roman"/>
          <w:b/>
          <w:bCs/>
          <w:sz w:val="22"/>
          <w:szCs w:val="22"/>
        </w:rPr>
      </w:pPr>
      <w:r w:rsidRPr="006C7E23">
        <w:rPr>
          <w:rFonts w:ascii="Times New Roman" w:hAnsi="Times New Roman" w:cs="Times New Roman"/>
          <w:b/>
          <w:bCs/>
          <w:sz w:val="22"/>
          <w:szCs w:val="22"/>
        </w:rPr>
        <w:t>Max. Marks: 75                                                                      TIME:3 Hrs</w:t>
      </w:r>
    </w:p>
    <w:p w14:paraId="6B9AEEDA" w14:textId="77777777" w:rsidR="00DB044D" w:rsidRPr="006C7E23" w:rsidRDefault="00DB044D" w:rsidP="00DB044D">
      <w:pPr>
        <w:spacing w:after="0"/>
        <w:jc w:val="center"/>
        <w:rPr>
          <w:rFonts w:ascii="Times New Roman" w:hAnsi="Times New Roman" w:cs="Times New Roman"/>
          <w:b/>
          <w:bCs/>
          <w:sz w:val="22"/>
          <w:szCs w:val="22"/>
        </w:rPr>
      </w:pPr>
      <w:r w:rsidRPr="006C7E23">
        <w:rPr>
          <w:rFonts w:ascii="Times New Roman" w:hAnsi="Times New Roman" w:cs="Times New Roman"/>
          <w:b/>
          <w:bCs/>
          <w:sz w:val="22"/>
          <w:szCs w:val="22"/>
        </w:rPr>
        <w:t>PART- A (10 × 2 = 20 Marks)</w:t>
      </w:r>
    </w:p>
    <w:p w14:paraId="31CA0048" w14:textId="77777777" w:rsidR="00DB044D" w:rsidRPr="006C7E23" w:rsidRDefault="00DB044D" w:rsidP="00DB044D">
      <w:pPr>
        <w:spacing w:after="0"/>
        <w:jc w:val="center"/>
        <w:rPr>
          <w:rFonts w:ascii="Times New Roman" w:hAnsi="Times New Roman" w:cs="Times New Roman"/>
          <w:b/>
          <w:bCs/>
          <w:sz w:val="22"/>
          <w:szCs w:val="22"/>
        </w:rPr>
      </w:pPr>
      <w:r w:rsidRPr="006C7E23">
        <w:rPr>
          <w:rFonts w:ascii="Times New Roman" w:hAnsi="Times New Roman" w:cs="Times New Roman"/>
          <w:b/>
          <w:bCs/>
          <w:sz w:val="22"/>
          <w:szCs w:val="22"/>
        </w:rPr>
        <w:t>Answer any TEN questions.</w:t>
      </w:r>
    </w:p>
    <w:p w14:paraId="2D7990F7" w14:textId="77777777" w:rsidR="00DB044D" w:rsidRPr="006C7E23" w:rsidRDefault="00DB044D" w:rsidP="00DB044D">
      <w:pPr>
        <w:spacing w:after="0"/>
        <w:jc w:val="center"/>
        <w:rPr>
          <w:rFonts w:ascii="Times New Roman" w:hAnsi="Times New Roman" w:cs="Times New Roman"/>
          <w:b/>
          <w:bCs/>
          <w:sz w:val="22"/>
          <w:szCs w:val="22"/>
        </w:rPr>
      </w:pPr>
    </w:p>
    <w:p w14:paraId="2BBB2029" w14:textId="77777777" w:rsidR="00DB044D" w:rsidRPr="006C7E23" w:rsidRDefault="00DB044D" w:rsidP="00DB044D">
      <w:pPr>
        <w:pStyle w:val="ListParagraph"/>
        <w:numPr>
          <w:ilvl w:val="0"/>
          <w:numId w:val="9"/>
        </w:numPr>
        <w:spacing w:after="0" w:line="276" w:lineRule="auto"/>
        <w:ind w:left="284" w:firstLine="0"/>
        <w:jc w:val="both"/>
        <w:rPr>
          <w:rFonts w:ascii="Times New Roman" w:eastAsia="Times New Roman" w:hAnsi="Times New Roman" w:cs="Times New Roman"/>
          <w:sz w:val="22"/>
          <w:szCs w:val="22"/>
        </w:rPr>
      </w:pPr>
      <w:r w:rsidRPr="006C7E23">
        <w:rPr>
          <w:rFonts w:ascii="Times New Roman" w:eastAsia="Times New Roman" w:hAnsi="Times New Roman" w:cs="Times New Roman"/>
          <w:sz w:val="22"/>
          <w:szCs w:val="22"/>
        </w:rPr>
        <w:t xml:space="preserve">Recall the meaning of </w:t>
      </w:r>
      <w:proofErr w:type="gramStart"/>
      <w:r w:rsidRPr="006C7E23">
        <w:rPr>
          <w:rFonts w:ascii="Times New Roman" w:eastAsia="Times New Roman" w:hAnsi="Times New Roman" w:cs="Times New Roman"/>
          <w:sz w:val="22"/>
          <w:szCs w:val="22"/>
        </w:rPr>
        <w:t>Accounting</w:t>
      </w:r>
      <w:proofErr w:type="gramEnd"/>
      <w:r w:rsidRPr="006C7E23">
        <w:rPr>
          <w:rFonts w:ascii="Times New Roman" w:eastAsia="Times New Roman" w:hAnsi="Times New Roman" w:cs="Times New Roman"/>
          <w:sz w:val="22"/>
          <w:szCs w:val="22"/>
        </w:rPr>
        <w:t>?</w:t>
      </w:r>
    </w:p>
    <w:p w14:paraId="44CD82DC" w14:textId="77777777" w:rsidR="00DB044D" w:rsidRPr="006C7E23" w:rsidRDefault="00DB044D" w:rsidP="00DB044D">
      <w:pPr>
        <w:pStyle w:val="ListParagraph"/>
        <w:numPr>
          <w:ilvl w:val="0"/>
          <w:numId w:val="9"/>
        </w:numPr>
        <w:spacing w:after="0" w:line="276" w:lineRule="auto"/>
        <w:ind w:left="284" w:firstLine="0"/>
        <w:jc w:val="both"/>
        <w:rPr>
          <w:rFonts w:ascii="Times New Roman" w:eastAsia="Times New Roman" w:hAnsi="Times New Roman" w:cs="Times New Roman"/>
          <w:sz w:val="22"/>
          <w:szCs w:val="22"/>
        </w:rPr>
      </w:pPr>
      <w:r w:rsidRPr="006C7E23">
        <w:rPr>
          <w:rFonts w:ascii="Times New Roman" w:eastAsia="Times New Roman" w:hAnsi="Times New Roman" w:cs="Times New Roman"/>
          <w:sz w:val="22"/>
          <w:szCs w:val="22"/>
        </w:rPr>
        <w:t>What is suspense account?</w:t>
      </w:r>
    </w:p>
    <w:p w14:paraId="1B221415" w14:textId="77777777" w:rsidR="00DB044D" w:rsidRPr="006C7E23" w:rsidRDefault="00DB044D" w:rsidP="00DB044D">
      <w:pPr>
        <w:pStyle w:val="ListParagraph"/>
        <w:numPr>
          <w:ilvl w:val="0"/>
          <w:numId w:val="9"/>
        </w:numPr>
        <w:spacing w:after="0" w:line="276" w:lineRule="auto"/>
        <w:ind w:left="284" w:firstLine="0"/>
        <w:jc w:val="both"/>
        <w:rPr>
          <w:rFonts w:ascii="Times New Roman" w:eastAsia="Times New Roman" w:hAnsi="Times New Roman" w:cs="Times New Roman"/>
          <w:sz w:val="22"/>
          <w:szCs w:val="22"/>
        </w:rPr>
      </w:pPr>
      <w:r w:rsidRPr="006C7E23">
        <w:rPr>
          <w:rFonts w:ascii="Times New Roman" w:eastAsia="Times New Roman" w:hAnsi="Times New Roman" w:cs="Times New Roman"/>
          <w:sz w:val="22"/>
          <w:szCs w:val="22"/>
        </w:rPr>
        <w:t>What is the difference between a subsidiary book and a journal?</w:t>
      </w:r>
    </w:p>
    <w:p w14:paraId="2C43A9D8" w14:textId="77777777" w:rsidR="00DB044D" w:rsidRPr="006C7E23" w:rsidRDefault="00DB044D" w:rsidP="00DB044D">
      <w:pPr>
        <w:pStyle w:val="ListParagraph"/>
        <w:numPr>
          <w:ilvl w:val="0"/>
          <w:numId w:val="9"/>
        </w:numPr>
        <w:spacing w:after="0" w:line="276" w:lineRule="auto"/>
        <w:ind w:left="284" w:firstLine="0"/>
        <w:jc w:val="both"/>
        <w:rPr>
          <w:rFonts w:ascii="Times New Roman" w:eastAsia="Times New Roman" w:hAnsi="Times New Roman" w:cs="Times New Roman"/>
          <w:sz w:val="22"/>
          <w:szCs w:val="22"/>
        </w:rPr>
      </w:pPr>
      <w:r w:rsidRPr="006C7E23">
        <w:rPr>
          <w:rFonts w:ascii="Times New Roman" w:eastAsia="Times New Roman" w:hAnsi="Times New Roman" w:cs="Times New Roman"/>
          <w:sz w:val="22"/>
          <w:szCs w:val="22"/>
        </w:rPr>
        <w:t xml:space="preserve">Why do you prepare trading account? </w:t>
      </w:r>
    </w:p>
    <w:p w14:paraId="3AD794EB" w14:textId="77777777" w:rsidR="00DB044D" w:rsidRPr="006C7E23" w:rsidRDefault="00DB044D" w:rsidP="00DB044D">
      <w:pPr>
        <w:pStyle w:val="ListParagraph"/>
        <w:numPr>
          <w:ilvl w:val="0"/>
          <w:numId w:val="9"/>
        </w:numPr>
        <w:spacing w:after="0" w:line="276" w:lineRule="auto"/>
        <w:ind w:left="284" w:firstLine="0"/>
        <w:jc w:val="both"/>
        <w:rPr>
          <w:rFonts w:ascii="Times New Roman" w:eastAsia="Times New Roman" w:hAnsi="Times New Roman" w:cs="Times New Roman"/>
          <w:sz w:val="22"/>
          <w:szCs w:val="22"/>
        </w:rPr>
      </w:pPr>
      <w:r w:rsidRPr="006C7E23">
        <w:rPr>
          <w:rFonts w:ascii="Times New Roman" w:eastAsia="Times New Roman" w:hAnsi="Times New Roman" w:cs="Times New Roman"/>
          <w:sz w:val="22"/>
          <w:szCs w:val="22"/>
        </w:rPr>
        <w:t xml:space="preserve">List any two capital and two revenue expenditure           </w:t>
      </w:r>
    </w:p>
    <w:p w14:paraId="7B78BFDA" w14:textId="77777777" w:rsidR="00DB044D" w:rsidRPr="006C7E23" w:rsidRDefault="00DB044D" w:rsidP="00DB044D">
      <w:pPr>
        <w:pStyle w:val="ListParagraph"/>
        <w:numPr>
          <w:ilvl w:val="0"/>
          <w:numId w:val="9"/>
        </w:numPr>
        <w:spacing w:after="0" w:line="276" w:lineRule="auto"/>
        <w:ind w:left="284" w:firstLine="0"/>
        <w:jc w:val="both"/>
        <w:rPr>
          <w:rFonts w:ascii="Times New Roman" w:eastAsia="Times New Roman" w:hAnsi="Times New Roman" w:cs="Times New Roman"/>
          <w:sz w:val="22"/>
          <w:szCs w:val="22"/>
        </w:rPr>
      </w:pPr>
      <w:r w:rsidRPr="006C7E23">
        <w:rPr>
          <w:rFonts w:ascii="Times New Roman" w:eastAsia="Times New Roman" w:hAnsi="Times New Roman" w:cs="Times New Roman"/>
          <w:sz w:val="22"/>
          <w:szCs w:val="22"/>
        </w:rPr>
        <w:t>State any two objectives of depreciation.</w:t>
      </w:r>
    </w:p>
    <w:p w14:paraId="62650F25" w14:textId="77777777" w:rsidR="00DB044D" w:rsidRPr="006C7E23" w:rsidRDefault="00DB044D" w:rsidP="00DB044D">
      <w:pPr>
        <w:pStyle w:val="ListParagraph"/>
        <w:numPr>
          <w:ilvl w:val="0"/>
          <w:numId w:val="9"/>
        </w:numPr>
        <w:spacing w:after="0" w:line="276" w:lineRule="auto"/>
        <w:ind w:left="284" w:firstLine="0"/>
        <w:jc w:val="both"/>
        <w:rPr>
          <w:rFonts w:ascii="Times New Roman" w:eastAsia="Times New Roman" w:hAnsi="Times New Roman" w:cs="Times New Roman"/>
          <w:sz w:val="22"/>
          <w:szCs w:val="22"/>
        </w:rPr>
      </w:pPr>
      <w:r w:rsidRPr="006C7E23">
        <w:rPr>
          <w:rFonts w:ascii="Times New Roman" w:eastAsia="Times New Roman" w:hAnsi="Times New Roman" w:cs="Times New Roman"/>
          <w:sz w:val="22"/>
          <w:szCs w:val="22"/>
        </w:rPr>
        <w:t>Write the meaning of discounting of bills</w:t>
      </w:r>
    </w:p>
    <w:p w14:paraId="5A02EF82" w14:textId="77777777" w:rsidR="00DB044D" w:rsidRPr="006C7E23" w:rsidRDefault="00DB044D" w:rsidP="00DB044D">
      <w:pPr>
        <w:pStyle w:val="ListParagraph"/>
        <w:numPr>
          <w:ilvl w:val="0"/>
          <w:numId w:val="9"/>
        </w:numPr>
        <w:spacing w:after="0" w:line="276" w:lineRule="auto"/>
        <w:ind w:left="284" w:firstLine="0"/>
        <w:jc w:val="both"/>
        <w:rPr>
          <w:rFonts w:ascii="Times New Roman" w:eastAsia="Times New Roman" w:hAnsi="Times New Roman" w:cs="Times New Roman"/>
          <w:sz w:val="22"/>
          <w:szCs w:val="22"/>
        </w:rPr>
      </w:pPr>
      <w:r w:rsidRPr="006C7E23">
        <w:rPr>
          <w:rFonts w:ascii="Times New Roman" w:eastAsia="Times New Roman" w:hAnsi="Times New Roman" w:cs="Times New Roman"/>
          <w:sz w:val="22"/>
          <w:szCs w:val="22"/>
        </w:rPr>
        <w:t xml:space="preserve">What do you </w:t>
      </w:r>
      <w:proofErr w:type="gramStart"/>
      <w:r w:rsidRPr="006C7E23">
        <w:rPr>
          <w:rFonts w:ascii="Times New Roman" w:eastAsia="Times New Roman" w:hAnsi="Times New Roman" w:cs="Times New Roman"/>
          <w:sz w:val="22"/>
          <w:szCs w:val="22"/>
        </w:rPr>
        <w:t>meant</w:t>
      </w:r>
      <w:proofErr w:type="gramEnd"/>
      <w:r w:rsidRPr="006C7E23">
        <w:rPr>
          <w:rFonts w:ascii="Times New Roman" w:eastAsia="Times New Roman" w:hAnsi="Times New Roman" w:cs="Times New Roman"/>
          <w:sz w:val="22"/>
          <w:szCs w:val="22"/>
        </w:rPr>
        <w:t xml:space="preserve"> by double entry system?</w:t>
      </w:r>
    </w:p>
    <w:p w14:paraId="3DAB2BBD" w14:textId="77777777" w:rsidR="00DB044D" w:rsidRPr="006C7E23" w:rsidRDefault="00DB044D" w:rsidP="00DB044D">
      <w:pPr>
        <w:pStyle w:val="ListParagraph"/>
        <w:numPr>
          <w:ilvl w:val="0"/>
          <w:numId w:val="9"/>
        </w:numPr>
        <w:spacing w:after="0" w:line="276" w:lineRule="auto"/>
        <w:ind w:left="284" w:firstLine="0"/>
        <w:jc w:val="both"/>
        <w:rPr>
          <w:rFonts w:ascii="Times New Roman" w:eastAsia="Times New Roman" w:hAnsi="Times New Roman" w:cs="Times New Roman"/>
          <w:sz w:val="22"/>
          <w:szCs w:val="22"/>
        </w:rPr>
      </w:pPr>
      <w:r w:rsidRPr="006C7E23">
        <w:rPr>
          <w:rFonts w:ascii="Times New Roman" w:eastAsia="Times New Roman" w:hAnsi="Times New Roman" w:cs="Times New Roman"/>
          <w:sz w:val="22"/>
          <w:szCs w:val="22"/>
        </w:rPr>
        <w:t>Recall the meaning of statement of affairs</w:t>
      </w:r>
    </w:p>
    <w:p w14:paraId="6AB9BF82" w14:textId="77777777" w:rsidR="00DB044D" w:rsidRPr="006C7E23" w:rsidRDefault="00DB044D" w:rsidP="00DB044D">
      <w:pPr>
        <w:pStyle w:val="ListParagraph"/>
        <w:numPr>
          <w:ilvl w:val="0"/>
          <w:numId w:val="9"/>
        </w:numPr>
        <w:spacing w:after="0" w:line="276" w:lineRule="auto"/>
        <w:ind w:left="284" w:firstLine="0"/>
        <w:jc w:val="both"/>
        <w:rPr>
          <w:rFonts w:ascii="Times New Roman" w:eastAsia="Times New Roman" w:hAnsi="Times New Roman" w:cs="Times New Roman"/>
          <w:sz w:val="22"/>
          <w:szCs w:val="22"/>
        </w:rPr>
      </w:pPr>
      <w:r w:rsidRPr="006C7E23">
        <w:rPr>
          <w:rFonts w:ascii="Times New Roman" w:eastAsia="Times New Roman" w:hAnsi="Times New Roman" w:cs="Times New Roman"/>
          <w:sz w:val="22"/>
          <w:szCs w:val="22"/>
        </w:rPr>
        <w:t>List any two differences between single entry system and double entry system.</w:t>
      </w:r>
    </w:p>
    <w:p w14:paraId="72F4D3DC" w14:textId="77777777" w:rsidR="00DB044D" w:rsidRPr="006C7E23" w:rsidRDefault="00DB044D" w:rsidP="00DB044D">
      <w:pPr>
        <w:pStyle w:val="ListParagraph"/>
        <w:numPr>
          <w:ilvl w:val="0"/>
          <w:numId w:val="9"/>
        </w:numPr>
        <w:spacing w:after="0" w:line="276" w:lineRule="auto"/>
        <w:ind w:left="284" w:firstLine="0"/>
        <w:jc w:val="both"/>
        <w:rPr>
          <w:rFonts w:ascii="Times New Roman" w:eastAsia="Times New Roman" w:hAnsi="Times New Roman" w:cs="Times New Roman"/>
          <w:sz w:val="22"/>
          <w:szCs w:val="22"/>
        </w:rPr>
      </w:pPr>
      <w:r w:rsidRPr="006C7E23">
        <w:rPr>
          <w:rFonts w:ascii="Times New Roman" w:eastAsia="Times New Roman" w:hAnsi="Times New Roman" w:cs="Times New Roman"/>
          <w:sz w:val="22"/>
          <w:szCs w:val="22"/>
        </w:rPr>
        <w:t xml:space="preserve">Who is </w:t>
      </w:r>
      <w:proofErr w:type="gramStart"/>
      <w:r w:rsidRPr="006C7E23">
        <w:rPr>
          <w:rFonts w:ascii="Times New Roman" w:eastAsia="Times New Roman" w:hAnsi="Times New Roman" w:cs="Times New Roman"/>
          <w:sz w:val="22"/>
          <w:szCs w:val="22"/>
        </w:rPr>
        <w:t>an</w:t>
      </w:r>
      <w:proofErr w:type="gramEnd"/>
      <w:r w:rsidRPr="006C7E23">
        <w:rPr>
          <w:rFonts w:ascii="Times New Roman" w:eastAsia="Times New Roman" w:hAnsi="Times New Roman" w:cs="Times New Roman"/>
          <w:sz w:val="22"/>
          <w:szCs w:val="22"/>
        </w:rPr>
        <w:t xml:space="preserve"> lessor?</w:t>
      </w:r>
    </w:p>
    <w:p w14:paraId="3570A5DE" w14:textId="77777777" w:rsidR="00DB044D" w:rsidRPr="006C7E23" w:rsidRDefault="00DB044D" w:rsidP="00DB044D">
      <w:pPr>
        <w:pStyle w:val="ListParagraph"/>
        <w:numPr>
          <w:ilvl w:val="0"/>
          <w:numId w:val="9"/>
        </w:numPr>
        <w:spacing w:after="0" w:line="276" w:lineRule="auto"/>
        <w:ind w:left="284" w:firstLine="0"/>
        <w:jc w:val="both"/>
        <w:rPr>
          <w:rFonts w:ascii="Times New Roman" w:eastAsia="Times New Roman" w:hAnsi="Times New Roman" w:cs="Times New Roman"/>
          <w:sz w:val="22"/>
          <w:szCs w:val="22"/>
        </w:rPr>
      </w:pPr>
      <w:r w:rsidRPr="006C7E23">
        <w:rPr>
          <w:rFonts w:ascii="Times New Roman" w:eastAsia="Times New Roman" w:hAnsi="Times New Roman" w:cs="Times New Roman"/>
          <w:sz w:val="22"/>
          <w:szCs w:val="22"/>
        </w:rPr>
        <w:t>Recall the meaning of sublease?</w:t>
      </w:r>
    </w:p>
    <w:p w14:paraId="3D9814BC" w14:textId="77777777" w:rsidR="00DB044D" w:rsidRPr="006C7E23" w:rsidRDefault="00DB044D" w:rsidP="00DB044D">
      <w:pPr>
        <w:pStyle w:val="ListParagraph"/>
        <w:spacing w:after="0" w:line="276" w:lineRule="auto"/>
        <w:ind w:left="284"/>
        <w:jc w:val="both"/>
        <w:rPr>
          <w:rFonts w:ascii="Times New Roman" w:eastAsia="Times New Roman" w:hAnsi="Times New Roman" w:cs="Times New Roman"/>
          <w:bCs/>
          <w:sz w:val="22"/>
          <w:szCs w:val="22"/>
        </w:rPr>
      </w:pPr>
    </w:p>
    <w:p w14:paraId="5D241F3C" w14:textId="77777777" w:rsidR="00DB044D" w:rsidRPr="006C7E23" w:rsidRDefault="00DB044D" w:rsidP="00DB044D">
      <w:pPr>
        <w:spacing w:after="0"/>
        <w:ind w:left="284"/>
        <w:jc w:val="center"/>
        <w:rPr>
          <w:rFonts w:ascii="Times New Roman" w:hAnsi="Times New Roman" w:cs="Times New Roman"/>
          <w:b/>
          <w:bCs/>
          <w:sz w:val="22"/>
          <w:szCs w:val="22"/>
        </w:rPr>
      </w:pPr>
      <w:r w:rsidRPr="006C7E23">
        <w:rPr>
          <w:rFonts w:ascii="Times New Roman" w:hAnsi="Times New Roman" w:cs="Times New Roman"/>
          <w:b/>
          <w:bCs/>
          <w:sz w:val="22"/>
          <w:szCs w:val="22"/>
        </w:rPr>
        <w:t>PART - B (5 × 5 = 25 Marks)</w:t>
      </w:r>
    </w:p>
    <w:p w14:paraId="4DCF2294" w14:textId="77777777" w:rsidR="00DB044D" w:rsidRPr="006C7E23" w:rsidRDefault="00DB044D" w:rsidP="00DB044D">
      <w:pPr>
        <w:spacing w:after="0"/>
        <w:ind w:left="284"/>
        <w:jc w:val="center"/>
        <w:rPr>
          <w:rFonts w:ascii="Times New Roman" w:hAnsi="Times New Roman" w:cs="Times New Roman"/>
          <w:b/>
          <w:bCs/>
          <w:sz w:val="22"/>
          <w:szCs w:val="22"/>
        </w:rPr>
      </w:pPr>
      <w:r w:rsidRPr="006C7E23">
        <w:rPr>
          <w:rFonts w:ascii="Times New Roman" w:hAnsi="Times New Roman" w:cs="Times New Roman"/>
          <w:b/>
          <w:bCs/>
          <w:sz w:val="22"/>
          <w:szCs w:val="22"/>
        </w:rPr>
        <w:t>Answer any FIVE questions.</w:t>
      </w:r>
    </w:p>
    <w:p w14:paraId="1E6E632E" w14:textId="77777777" w:rsidR="00DB044D" w:rsidRPr="006C7E23" w:rsidRDefault="00DB044D" w:rsidP="00DB044D">
      <w:pPr>
        <w:spacing w:after="0"/>
        <w:ind w:left="284"/>
        <w:jc w:val="center"/>
        <w:rPr>
          <w:rFonts w:ascii="Times New Roman" w:hAnsi="Times New Roman" w:cs="Times New Roman"/>
          <w:b/>
          <w:bCs/>
          <w:sz w:val="22"/>
          <w:szCs w:val="22"/>
        </w:rPr>
      </w:pPr>
    </w:p>
    <w:p w14:paraId="3BE91E3E" w14:textId="77777777" w:rsidR="00A93420" w:rsidRDefault="00A93420" w:rsidP="004B5C05">
      <w:pPr>
        <w:pStyle w:val="ListParagraph"/>
        <w:numPr>
          <w:ilvl w:val="0"/>
          <w:numId w:val="9"/>
        </w:numPr>
        <w:spacing w:after="0" w:line="240" w:lineRule="auto"/>
        <w:rPr>
          <w:rFonts w:ascii="Times New Roman" w:hAnsi="Times New Roman" w:cs="Times New Roman"/>
          <w:sz w:val="22"/>
          <w:szCs w:val="22"/>
        </w:rPr>
      </w:pPr>
      <w:r w:rsidRPr="006C7E23">
        <w:rPr>
          <w:rFonts w:ascii="Times New Roman" w:hAnsi="Times New Roman" w:cs="Times New Roman"/>
          <w:sz w:val="22"/>
          <w:szCs w:val="22"/>
        </w:rPr>
        <w:t xml:space="preserve">Illustrate the objectives of </w:t>
      </w:r>
      <w:proofErr w:type="gramStart"/>
      <w:r w:rsidRPr="006C7E23">
        <w:rPr>
          <w:rFonts w:ascii="Times New Roman" w:hAnsi="Times New Roman" w:cs="Times New Roman"/>
          <w:sz w:val="22"/>
          <w:szCs w:val="22"/>
        </w:rPr>
        <w:t>Accounting</w:t>
      </w:r>
      <w:proofErr w:type="gramEnd"/>
      <w:r w:rsidRPr="006C7E23">
        <w:rPr>
          <w:rFonts w:ascii="Times New Roman" w:hAnsi="Times New Roman" w:cs="Times New Roman"/>
          <w:sz w:val="22"/>
          <w:szCs w:val="22"/>
        </w:rPr>
        <w:t>.</w:t>
      </w:r>
    </w:p>
    <w:p w14:paraId="62981269" w14:textId="77777777" w:rsidR="00602237" w:rsidRPr="006C7E23" w:rsidRDefault="00602237" w:rsidP="00602237">
      <w:pPr>
        <w:pStyle w:val="ListParagraph"/>
        <w:spacing w:after="0" w:line="240" w:lineRule="auto"/>
        <w:ind w:left="928"/>
        <w:rPr>
          <w:rFonts w:ascii="Times New Roman" w:hAnsi="Times New Roman" w:cs="Times New Roman"/>
          <w:sz w:val="22"/>
          <w:szCs w:val="22"/>
        </w:rPr>
      </w:pPr>
    </w:p>
    <w:p w14:paraId="2A8B14A4" w14:textId="63B54370" w:rsidR="004B5C05" w:rsidRPr="006C7E23" w:rsidRDefault="004B5C05" w:rsidP="004B5C05">
      <w:pPr>
        <w:pStyle w:val="ListParagraph"/>
        <w:numPr>
          <w:ilvl w:val="0"/>
          <w:numId w:val="9"/>
        </w:numPr>
        <w:spacing w:after="0" w:line="240" w:lineRule="auto"/>
        <w:rPr>
          <w:rFonts w:ascii="Times New Roman" w:hAnsi="Times New Roman" w:cs="Times New Roman"/>
          <w:sz w:val="22"/>
          <w:szCs w:val="22"/>
        </w:rPr>
      </w:pPr>
      <w:r w:rsidRPr="006C7E23">
        <w:rPr>
          <w:rFonts w:ascii="Times New Roman" w:hAnsi="Times New Roman" w:cs="Times New Roman"/>
          <w:sz w:val="22"/>
          <w:szCs w:val="22"/>
        </w:rPr>
        <w:t>Show a bank reconciliation statement as on 31-3-2021.</w:t>
      </w:r>
    </w:p>
    <w:p w14:paraId="4A079701" w14:textId="77777777" w:rsidR="004B5C05" w:rsidRPr="006C7E23" w:rsidRDefault="004B5C05" w:rsidP="004B5C05">
      <w:pPr>
        <w:spacing w:after="0" w:line="240" w:lineRule="auto"/>
        <w:rPr>
          <w:rFonts w:ascii="Times New Roman" w:hAnsi="Times New Roman" w:cs="Times New Roman"/>
          <w:sz w:val="22"/>
          <w:szCs w:val="22"/>
        </w:rPr>
      </w:pPr>
      <w:r w:rsidRPr="006C7E23">
        <w:rPr>
          <w:rFonts w:ascii="Times New Roman" w:hAnsi="Times New Roman" w:cs="Times New Roman"/>
          <w:sz w:val="22"/>
          <w:szCs w:val="22"/>
        </w:rPr>
        <w:t>On 31-3-2021 the pass book showed credit balance of Rs. 10,500. The following details were noticed:</w:t>
      </w:r>
    </w:p>
    <w:p w14:paraId="2038E386" w14:textId="77777777" w:rsidR="004B5C05" w:rsidRPr="006C7E23" w:rsidRDefault="004B5C05" w:rsidP="004B5C05">
      <w:pPr>
        <w:spacing w:after="0" w:line="240" w:lineRule="auto"/>
        <w:rPr>
          <w:rFonts w:ascii="Times New Roman" w:hAnsi="Times New Roman" w:cs="Times New Roman"/>
          <w:sz w:val="22"/>
          <w:szCs w:val="22"/>
        </w:rPr>
      </w:pPr>
      <w:r w:rsidRPr="006C7E23">
        <w:rPr>
          <w:rFonts w:ascii="Times New Roman" w:hAnsi="Times New Roman" w:cs="Times New Roman"/>
          <w:sz w:val="22"/>
          <w:szCs w:val="22"/>
        </w:rPr>
        <w:t>(a) Cheques amounting to Rs. 2,750 were deposited in the bank but cheques of Rs. 750 had not been cleared up to 31st March.</w:t>
      </w:r>
    </w:p>
    <w:p w14:paraId="417D5436" w14:textId="77777777" w:rsidR="004B5C05" w:rsidRPr="006C7E23" w:rsidRDefault="004B5C05" w:rsidP="004B5C05">
      <w:pPr>
        <w:spacing w:after="0" w:line="240" w:lineRule="auto"/>
        <w:rPr>
          <w:rFonts w:ascii="Times New Roman" w:hAnsi="Times New Roman" w:cs="Times New Roman"/>
          <w:sz w:val="22"/>
          <w:szCs w:val="22"/>
        </w:rPr>
      </w:pPr>
      <w:r w:rsidRPr="006C7E23">
        <w:rPr>
          <w:rFonts w:ascii="Times New Roman" w:hAnsi="Times New Roman" w:cs="Times New Roman"/>
          <w:sz w:val="22"/>
          <w:szCs w:val="22"/>
        </w:rPr>
        <w:t>(b) Cheques amounting to Rs. 3,500 were issued but cheque for Rs. 1,200 had not been presented for payment in the bank up to 31st March.</w:t>
      </w:r>
    </w:p>
    <w:p w14:paraId="00146EDE" w14:textId="77777777" w:rsidR="004B5C05" w:rsidRPr="006C7E23" w:rsidRDefault="004B5C05" w:rsidP="004B5C05">
      <w:pPr>
        <w:spacing w:after="0" w:line="240" w:lineRule="auto"/>
        <w:rPr>
          <w:rFonts w:ascii="Times New Roman" w:hAnsi="Times New Roman" w:cs="Times New Roman"/>
          <w:sz w:val="22"/>
          <w:szCs w:val="22"/>
        </w:rPr>
      </w:pPr>
      <w:r w:rsidRPr="006C7E23">
        <w:rPr>
          <w:rFonts w:ascii="Times New Roman" w:hAnsi="Times New Roman" w:cs="Times New Roman"/>
          <w:sz w:val="22"/>
          <w:szCs w:val="22"/>
        </w:rPr>
        <w:t>(c) Bank had given debit of Rs. 35 for sundry charges.</w:t>
      </w:r>
    </w:p>
    <w:p w14:paraId="2AEDE68F" w14:textId="77777777" w:rsidR="004B5C05" w:rsidRDefault="004B5C05" w:rsidP="004B5C05">
      <w:pPr>
        <w:spacing w:after="0" w:line="240" w:lineRule="auto"/>
        <w:rPr>
          <w:rFonts w:ascii="Times New Roman" w:hAnsi="Times New Roman" w:cs="Times New Roman"/>
          <w:sz w:val="22"/>
          <w:szCs w:val="22"/>
        </w:rPr>
      </w:pPr>
      <w:r w:rsidRPr="006C7E23">
        <w:rPr>
          <w:rFonts w:ascii="Times New Roman" w:hAnsi="Times New Roman" w:cs="Times New Roman"/>
          <w:sz w:val="22"/>
          <w:szCs w:val="22"/>
        </w:rPr>
        <w:t>(d) Bank had received directly from customers Rs. 800 and dividend of Rs. 130 up to 31st March.</w:t>
      </w:r>
    </w:p>
    <w:p w14:paraId="7E5BD1B6" w14:textId="77777777" w:rsidR="00602237" w:rsidRPr="006C7E23" w:rsidRDefault="00602237" w:rsidP="004B5C05">
      <w:pPr>
        <w:spacing w:after="0" w:line="240" w:lineRule="auto"/>
        <w:rPr>
          <w:rFonts w:ascii="Times New Roman" w:hAnsi="Times New Roman" w:cs="Times New Roman"/>
          <w:sz w:val="22"/>
          <w:szCs w:val="22"/>
        </w:rPr>
      </w:pPr>
    </w:p>
    <w:p w14:paraId="0CA0CDB0" w14:textId="77777777" w:rsidR="00A80A3D" w:rsidRDefault="00DB044D" w:rsidP="00A80A3D">
      <w:pPr>
        <w:pStyle w:val="ListParagraph"/>
        <w:numPr>
          <w:ilvl w:val="0"/>
          <w:numId w:val="9"/>
        </w:numPr>
        <w:spacing w:after="0" w:line="240" w:lineRule="auto"/>
        <w:ind w:left="142"/>
        <w:rPr>
          <w:rFonts w:ascii="Times New Roman" w:hAnsi="Times New Roman" w:cs="Times New Roman"/>
          <w:sz w:val="22"/>
          <w:szCs w:val="22"/>
        </w:rPr>
      </w:pPr>
      <w:r w:rsidRPr="006C7E23">
        <w:rPr>
          <w:rFonts w:ascii="Times New Roman" w:hAnsi="Times New Roman" w:cs="Times New Roman"/>
          <w:sz w:val="22"/>
          <w:szCs w:val="22"/>
        </w:rPr>
        <w:t>If an asset was purchased for Rs.50000 on 01-01-2009, what would be its value after three years, if it was depreciated at 10% p.a. by (a)S.L.M and (b) W.D.V. method.</w:t>
      </w:r>
    </w:p>
    <w:p w14:paraId="628556E5" w14:textId="77777777" w:rsidR="00602237" w:rsidRPr="006C7E23" w:rsidRDefault="00602237" w:rsidP="00602237">
      <w:pPr>
        <w:pStyle w:val="ListParagraph"/>
        <w:spacing w:after="0" w:line="240" w:lineRule="auto"/>
        <w:ind w:left="142"/>
        <w:rPr>
          <w:rFonts w:ascii="Times New Roman" w:hAnsi="Times New Roman" w:cs="Times New Roman"/>
          <w:sz w:val="22"/>
          <w:szCs w:val="22"/>
        </w:rPr>
      </w:pPr>
    </w:p>
    <w:p w14:paraId="5014A273" w14:textId="7E8698CC" w:rsidR="00A80A3D" w:rsidRPr="00602237" w:rsidRDefault="00A80A3D" w:rsidP="00A80A3D">
      <w:pPr>
        <w:pStyle w:val="ListParagraph"/>
        <w:numPr>
          <w:ilvl w:val="0"/>
          <w:numId w:val="9"/>
        </w:numPr>
        <w:spacing w:after="0" w:line="240" w:lineRule="auto"/>
        <w:ind w:left="142"/>
        <w:rPr>
          <w:rFonts w:ascii="Times New Roman" w:hAnsi="Times New Roman" w:cs="Times New Roman"/>
          <w:b/>
          <w:bCs/>
          <w:sz w:val="22"/>
          <w:szCs w:val="22"/>
        </w:rPr>
      </w:pPr>
      <w:r w:rsidRPr="00602237">
        <w:rPr>
          <w:rStyle w:val="Strong"/>
          <w:rFonts w:ascii="Times New Roman" w:eastAsiaTheme="majorEastAsia" w:hAnsi="Times New Roman" w:cs="Times New Roman"/>
          <w:b w:val="0"/>
          <w:bCs w:val="0"/>
          <w:sz w:val="22"/>
          <w:szCs w:val="22"/>
        </w:rPr>
        <w:t>From the following, calculate the amount of provision for doubtful debts to be transferred to P&amp;L A/c:</w:t>
      </w:r>
    </w:p>
    <w:p w14:paraId="42A8E760" w14:textId="77777777" w:rsidR="00A80A3D" w:rsidRPr="006C7E23" w:rsidRDefault="00A80A3D" w:rsidP="00A80A3D">
      <w:pPr>
        <w:pStyle w:val="NormalWeb"/>
        <w:numPr>
          <w:ilvl w:val="0"/>
          <w:numId w:val="17"/>
        </w:numPr>
        <w:rPr>
          <w:sz w:val="22"/>
          <w:szCs w:val="22"/>
        </w:rPr>
      </w:pPr>
      <w:r w:rsidRPr="006C7E23">
        <w:rPr>
          <w:sz w:val="22"/>
          <w:szCs w:val="22"/>
        </w:rPr>
        <w:t>Opening provision for doubtful debts: Rs. 2,400</w:t>
      </w:r>
    </w:p>
    <w:p w14:paraId="64C1204B" w14:textId="77777777" w:rsidR="00A80A3D" w:rsidRPr="006C7E23" w:rsidRDefault="00A80A3D" w:rsidP="00A80A3D">
      <w:pPr>
        <w:pStyle w:val="NormalWeb"/>
        <w:numPr>
          <w:ilvl w:val="0"/>
          <w:numId w:val="17"/>
        </w:numPr>
        <w:rPr>
          <w:sz w:val="22"/>
          <w:szCs w:val="22"/>
        </w:rPr>
      </w:pPr>
      <w:r w:rsidRPr="006C7E23">
        <w:rPr>
          <w:sz w:val="22"/>
          <w:szCs w:val="22"/>
        </w:rPr>
        <w:t>Closing Sundry Debtors: Rs. 42,000</w:t>
      </w:r>
    </w:p>
    <w:p w14:paraId="6000D5F4" w14:textId="77777777" w:rsidR="00A80A3D" w:rsidRPr="006C7E23" w:rsidRDefault="00A80A3D" w:rsidP="00A80A3D">
      <w:pPr>
        <w:pStyle w:val="NormalWeb"/>
        <w:numPr>
          <w:ilvl w:val="0"/>
          <w:numId w:val="17"/>
        </w:numPr>
        <w:rPr>
          <w:sz w:val="22"/>
          <w:szCs w:val="22"/>
        </w:rPr>
      </w:pPr>
      <w:r w:rsidRPr="006C7E23">
        <w:rPr>
          <w:sz w:val="22"/>
          <w:szCs w:val="22"/>
        </w:rPr>
        <w:t>Bad debts yet to be written off: Rs. 2,000</w:t>
      </w:r>
    </w:p>
    <w:p w14:paraId="1B1CE362" w14:textId="77777777" w:rsidR="00A80A3D" w:rsidRPr="006C7E23" w:rsidRDefault="00A80A3D" w:rsidP="00A80A3D">
      <w:pPr>
        <w:pStyle w:val="NormalWeb"/>
        <w:numPr>
          <w:ilvl w:val="0"/>
          <w:numId w:val="17"/>
        </w:numPr>
        <w:rPr>
          <w:sz w:val="22"/>
          <w:szCs w:val="22"/>
        </w:rPr>
      </w:pPr>
      <w:r w:rsidRPr="006C7E23">
        <w:rPr>
          <w:sz w:val="22"/>
          <w:szCs w:val="22"/>
        </w:rPr>
        <w:t>Provide for doubtful debts at 10% on debtors.</w:t>
      </w:r>
    </w:p>
    <w:p w14:paraId="53E94F19" w14:textId="79719982" w:rsidR="00DB044D" w:rsidRDefault="00D54BEB" w:rsidP="00DB044D">
      <w:pPr>
        <w:pStyle w:val="ListParagraph"/>
        <w:numPr>
          <w:ilvl w:val="0"/>
          <w:numId w:val="9"/>
        </w:numPr>
        <w:tabs>
          <w:tab w:val="left" w:pos="284"/>
        </w:tabs>
        <w:spacing w:after="0" w:line="276" w:lineRule="auto"/>
        <w:ind w:left="284" w:firstLine="0"/>
        <w:jc w:val="both"/>
        <w:rPr>
          <w:rFonts w:ascii="Times New Roman" w:eastAsia="Times New Roman" w:hAnsi="Times New Roman" w:cs="Times New Roman"/>
          <w:bCs/>
          <w:sz w:val="22"/>
          <w:szCs w:val="22"/>
        </w:rPr>
      </w:pPr>
      <w:r w:rsidRPr="006C7E23">
        <w:rPr>
          <w:rFonts w:ascii="Times New Roman" w:eastAsia="Times New Roman" w:hAnsi="Times New Roman" w:cs="Times New Roman"/>
          <w:bCs/>
          <w:sz w:val="22"/>
          <w:szCs w:val="22"/>
        </w:rPr>
        <w:t>From the following information, prepare Trading account. Opening stock Rs. 1,00,000; Purchase Rs. 1,50,000; Purchase returns Rs. 25,000; Direct expenses Rs. 10,000; Carriage inwards Rs. 5,000; Sales Rs. 4,00,000; Closing stock Rs. 50,000.</w:t>
      </w:r>
    </w:p>
    <w:p w14:paraId="51821FC6" w14:textId="77777777" w:rsidR="00602237" w:rsidRPr="006C7E23" w:rsidRDefault="00602237" w:rsidP="00602237">
      <w:pPr>
        <w:pStyle w:val="ListParagraph"/>
        <w:tabs>
          <w:tab w:val="left" w:pos="284"/>
        </w:tabs>
        <w:spacing w:after="0" w:line="276" w:lineRule="auto"/>
        <w:ind w:left="284"/>
        <w:jc w:val="both"/>
        <w:rPr>
          <w:rFonts w:ascii="Times New Roman" w:eastAsia="Times New Roman" w:hAnsi="Times New Roman" w:cs="Times New Roman"/>
          <w:bCs/>
          <w:sz w:val="22"/>
          <w:szCs w:val="22"/>
        </w:rPr>
      </w:pPr>
    </w:p>
    <w:p w14:paraId="299BC4CA" w14:textId="77777777" w:rsidR="00D54BEB" w:rsidRPr="006C7E23" w:rsidRDefault="00D54BEB" w:rsidP="00DB044D">
      <w:pPr>
        <w:pStyle w:val="ListParagraph"/>
        <w:numPr>
          <w:ilvl w:val="0"/>
          <w:numId w:val="9"/>
        </w:numPr>
        <w:spacing w:after="0" w:line="276" w:lineRule="auto"/>
        <w:ind w:left="284" w:firstLine="0"/>
        <w:jc w:val="both"/>
        <w:rPr>
          <w:rFonts w:ascii="Times New Roman" w:eastAsia="Times New Roman" w:hAnsi="Times New Roman" w:cs="Times New Roman"/>
          <w:bCs/>
          <w:sz w:val="22"/>
          <w:szCs w:val="22"/>
        </w:rPr>
      </w:pPr>
      <w:r w:rsidRPr="006C7E23">
        <w:rPr>
          <w:rFonts w:ascii="Times New Roman" w:eastAsia="Times New Roman" w:hAnsi="Times New Roman" w:cs="Times New Roman"/>
          <w:bCs/>
          <w:sz w:val="22"/>
          <w:szCs w:val="22"/>
        </w:rPr>
        <w:t xml:space="preserve">A fire occurred in the business premises of Thiru. Ponnusamy on 15.10.19. From the following particulars ascertain the loss of stock and prepare a claim for insurance: </w:t>
      </w:r>
    </w:p>
    <w:tbl>
      <w:tblPr>
        <w:tblStyle w:val="TableGrid"/>
        <w:tblW w:w="0" w:type="auto"/>
        <w:tblInd w:w="284" w:type="dxa"/>
        <w:tblLook w:val="04A0" w:firstRow="1" w:lastRow="0" w:firstColumn="1" w:lastColumn="0" w:noHBand="0" w:noVBand="1"/>
      </w:tblPr>
      <w:tblGrid>
        <w:gridCol w:w="3452"/>
        <w:gridCol w:w="3440"/>
      </w:tblGrid>
      <w:tr w:rsidR="00D54BEB" w:rsidRPr="006C7E23" w14:paraId="3DA1E6DF" w14:textId="77777777" w:rsidTr="00D54BEB">
        <w:tc>
          <w:tcPr>
            <w:tcW w:w="3588" w:type="dxa"/>
          </w:tcPr>
          <w:p w14:paraId="2A171CDB" w14:textId="2E7105C0" w:rsidR="00D54BEB" w:rsidRPr="006C7E23" w:rsidRDefault="00D54BEB" w:rsidP="00D54BEB">
            <w:pPr>
              <w:pStyle w:val="ListParagraph"/>
              <w:spacing w:line="276" w:lineRule="auto"/>
              <w:ind w:left="0"/>
              <w:jc w:val="both"/>
              <w:rPr>
                <w:rFonts w:ascii="Times New Roman" w:eastAsia="Times New Roman" w:hAnsi="Times New Roman" w:cs="Times New Roman"/>
                <w:bCs/>
              </w:rPr>
            </w:pPr>
            <w:r w:rsidRPr="006C7E23">
              <w:rPr>
                <w:rFonts w:ascii="Times New Roman" w:eastAsia="Times New Roman" w:hAnsi="Times New Roman" w:cs="Times New Roman"/>
                <w:bCs/>
              </w:rPr>
              <w:t>Stock on 1.1.18</w:t>
            </w:r>
          </w:p>
        </w:tc>
        <w:tc>
          <w:tcPr>
            <w:tcW w:w="3588" w:type="dxa"/>
          </w:tcPr>
          <w:p w14:paraId="53BABAED" w14:textId="7605F3A0" w:rsidR="00D54BEB" w:rsidRPr="006C7E23" w:rsidRDefault="00D54BEB" w:rsidP="00D54BEB">
            <w:pPr>
              <w:pStyle w:val="ListParagraph"/>
              <w:spacing w:line="276" w:lineRule="auto"/>
              <w:ind w:left="0"/>
              <w:jc w:val="both"/>
              <w:rPr>
                <w:rFonts w:ascii="Times New Roman" w:eastAsia="Times New Roman" w:hAnsi="Times New Roman" w:cs="Times New Roman"/>
                <w:bCs/>
              </w:rPr>
            </w:pPr>
            <w:r w:rsidRPr="006C7E23">
              <w:rPr>
                <w:rFonts w:ascii="Times New Roman" w:eastAsia="Times New Roman" w:hAnsi="Times New Roman" w:cs="Times New Roman"/>
                <w:bCs/>
              </w:rPr>
              <w:t>Rs. 30,600</w:t>
            </w:r>
          </w:p>
        </w:tc>
      </w:tr>
      <w:tr w:rsidR="00D54BEB" w:rsidRPr="006C7E23" w14:paraId="018882C2" w14:textId="77777777" w:rsidTr="00D54BEB">
        <w:tc>
          <w:tcPr>
            <w:tcW w:w="3588" w:type="dxa"/>
          </w:tcPr>
          <w:p w14:paraId="0722CB83" w14:textId="2FDCE615" w:rsidR="00D54BEB" w:rsidRPr="006C7E23" w:rsidRDefault="00D54BEB" w:rsidP="00D54BEB">
            <w:pPr>
              <w:pStyle w:val="ListParagraph"/>
              <w:spacing w:line="276" w:lineRule="auto"/>
              <w:ind w:left="0"/>
              <w:jc w:val="both"/>
              <w:rPr>
                <w:rFonts w:ascii="Times New Roman" w:eastAsia="Times New Roman" w:hAnsi="Times New Roman" w:cs="Times New Roman"/>
                <w:bCs/>
              </w:rPr>
            </w:pPr>
            <w:r w:rsidRPr="006C7E23">
              <w:rPr>
                <w:rFonts w:ascii="Times New Roman" w:eastAsia="Times New Roman" w:hAnsi="Times New Roman" w:cs="Times New Roman"/>
                <w:bCs/>
              </w:rPr>
              <w:t>Purchases during 2018</w:t>
            </w:r>
          </w:p>
        </w:tc>
        <w:tc>
          <w:tcPr>
            <w:tcW w:w="3588" w:type="dxa"/>
          </w:tcPr>
          <w:p w14:paraId="5CE6138A" w14:textId="41B7E503" w:rsidR="00D54BEB" w:rsidRPr="006C7E23" w:rsidRDefault="00D54BEB" w:rsidP="00D54BEB">
            <w:pPr>
              <w:pStyle w:val="ListParagraph"/>
              <w:spacing w:line="276" w:lineRule="auto"/>
              <w:ind w:left="0"/>
              <w:jc w:val="both"/>
              <w:rPr>
                <w:rFonts w:ascii="Times New Roman" w:eastAsia="Times New Roman" w:hAnsi="Times New Roman" w:cs="Times New Roman"/>
                <w:bCs/>
              </w:rPr>
            </w:pPr>
            <w:r w:rsidRPr="006C7E23">
              <w:rPr>
                <w:rFonts w:ascii="Times New Roman" w:eastAsia="Times New Roman" w:hAnsi="Times New Roman" w:cs="Times New Roman"/>
                <w:bCs/>
              </w:rPr>
              <w:t xml:space="preserve">Rs </w:t>
            </w:r>
            <w:r w:rsidRPr="006C7E23">
              <w:rPr>
                <w:rFonts w:ascii="Times New Roman" w:eastAsia="Times New Roman" w:hAnsi="Times New Roman" w:cs="Times New Roman"/>
                <w:bCs/>
              </w:rPr>
              <w:t>1,22,000</w:t>
            </w:r>
          </w:p>
        </w:tc>
      </w:tr>
      <w:tr w:rsidR="00D54BEB" w:rsidRPr="006C7E23" w14:paraId="7E77AF9B" w14:textId="77777777" w:rsidTr="00D54BEB">
        <w:tc>
          <w:tcPr>
            <w:tcW w:w="3588" w:type="dxa"/>
          </w:tcPr>
          <w:p w14:paraId="6D0CF5FC" w14:textId="27BAD0D7" w:rsidR="00D54BEB" w:rsidRPr="006C7E23" w:rsidRDefault="00D54BEB" w:rsidP="00D54BEB">
            <w:pPr>
              <w:pStyle w:val="ListParagraph"/>
              <w:spacing w:line="276" w:lineRule="auto"/>
              <w:ind w:left="0"/>
              <w:jc w:val="both"/>
              <w:rPr>
                <w:rFonts w:ascii="Times New Roman" w:eastAsia="Times New Roman" w:hAnsi="Times New Roman" w:cs="Times New Roman"/>
                <w:bCs/>
              </w:rPr>
            </w:pPr>
            <w:r w:rsidRPr="006C7E23">
              <w:rPr>
                <w:rFonts w:ascii="Times New Roman" w:eastAsia="Times New Roman" w:hAnsi="Times New Roman" w:cs="Times New Roman"/>
                <w:bCs/>
              </w:rPr>
              <w:t>Sales</w:t>
            </w:r>
            <w:r w:rsidRPr="006C7E23">
              <w:rPr>
                <w:rFonts w:ascii="Times New Roman" w:eastAsia="Times New Roman" w:hAnsi="Times New Roman" w:cs="Times New Roman"/>
                <w:bCs/>
              </w:rPr>
              <w:t xml:space="preserve"> </w:t>
            </w:r>
            <w:r w:rsidRPr="006C7E23">
              <w:rPr>
                <w:rFonts w:ascii="Times New Roman" w:eastAsia="Times New Roman" w:hAnsi="Times New Roman" w:cs="Times New Roman"/>
                <w:bCs/>
              </w:rPr>
              <w:t>during 2018</w:t>
            </w:r>
          </w:p>
        </w:tc>
        <w:tc>
          <w:tcPr>
            <w:tcW w:w="3588" w:type="dxa"/>
          </w:tcPr>
          <w:p w14:paraId="2545B684" w14:textId="44475F3C" w:rsidR="00D54BEB" w:rsidRPr="006C7E23" w:rsidRDefault="00D54BEB" w:rsidP="00D54BEB">
            <w:pPr>
              <w:pStyle w:val="ListParagraph"/>
              <w:spacing w:line="276" w:lineRule="auto"/>
              <w:ind w:left="0"/>
              <w:rPr>
                <w:rFonts w:ascii="Times New Roman" w:eastAsia="Times New Roman" w:hAnsi="Times New Roman" w:cs="Times New Roman"/>
                <w:bCs/>
              </w:rPr>
            </w:pPr>
            <w:r w:rsidRPr="006C7E23">
              <w:rPr>
                <w:rFonts w:ascii="Times New Roman" w:eastAsia="Times New Roman" w:hAnsi="Times New Roman" w:cs="Times New Roman"/>
                <w:bCs/>
              </w:rPr>
              <w:t xml:space="preserve">Rs. </w:t>
            </w:r>
            <w:r w:rsidRPr="006C7E23">
              <w:rPr>
                <w:rFonts w:ascii="Times New Roman" w:eastAsia="Times New Roman" w:hAnsi="Times New Roman" w:cs="Times New Roman"/>
                <w:bCs/>
              </w:rPr>
              <w:t>1,80,000</w:t>
            </w:r>
          </w:p>
        </w:tc>
      </w:tr>
      <w:tr w:rsidR="00D54BEB" w:rsidRPr="006C7E23" w14:paraId="2C4DA683" w14:textId="77777777" w:rsidTr="00D54BEB">
        <w:tc>
          <w:tcPr>
            <w:tcW w:w="3588" w:type="dxa"/>
          </w:tcPr>
          <w:p w14:paraId="5098BC5A" w14:textId="41D7A5E3" w:rsidR="00D54BEB" w:rsidRPr="006C7E23" w:rsidRDefault="00D54BEB" w:rsidP="00D54BEB">
            <w:pPr>
              <w:pStyle w:val="ListParagraph"/>
              <w:spacing w:line="276" w:lineRule="auto"/>
              <w:ind w:left="0"/>
              <w:jc w:val="both"/>
              <w:rPr>
                <w:rFonts w:ascii="Times New Roman" w:eastAsia="Times New Roman" w:hAnsi="Times New Roman" w:cs="Times New Roman"/>
                <w:bCs/>
              </w:rPr>
            </w:pPr>
            <w:r w:rsidRPr="006C7E23">
              <w:rPr>
                <w:rFonts w:ascii="Times New Roman" w:eastAsia="Times New Roman" w:hAnsi="Times New Roman" w:cs="Times New Roman"/>
                <w:bCs/>
              </w:rPr>
              <w:t>Stock on 31.12.2018</w:t>
            </w:r>
          </w:p>
        </w:tc>
        <w:tc>
          <w:tcPr>
            <w:tcW w:w="3588" w:type="dxa"/>
          </w:tcPr>
          <w:p w14:paraId="0E7EAA08" w14:textId="6545659E" w:rsidR="00D54BEB" w:rsidRPr="006C7E23" w:rsidRDefault="00D54BEB" w:rsidP="00D54BEB">
            <w:pPr>
              <w:pStyle w:val="ListParagraph"/>
              <w:spacing w:line="276" w:lineRule="auto"/>
              <w:ind w:left="0"/>
              <w:jc w:val="both"/>
              <w:rPr>
                <w:rFonts w:ascii="Times New Roman" w:eastAsia="Times New Roman" w:hAnsi="Times New Roman" w:cs="Times New Roman"/>
                <w:bCs/>
              </w:rPr>
            </w:pPr>
            <w:r w:rsidRPr="006C7E23">
              <w:rPr>
                <w:rFonts w:ascii="Times New Roman" w:eastAsia="Times New Roman" w:hAnsi="Times New Roman" w:cs="Times New Roman"/>
                <w:bCs/>
              </w:rPr>
              <w:t>27,000</w:t>
            </w:r>
          </w:p>
        </w:tc>
      </w:tr>
      <w:tr w:rsidR="00D54BEB" w:rsidRPr="006C7E23" w14:paraId="6D904071" w14:textId="77777777" w:rsidTr="00D54BEB">
        <w:tc>
          <w:tcPr>
            <w:tcW w:w="3588" w:type="dxa"/>
          </w:tcPr>
          <w:p w14:paraId="39F9AC82" w14:textId="50DF5C30" w:rsidR="00D54BEB" w:rsidRPr="006C7E23" w:rsidRDefault="00D54BEB" w:rsidP="00D54BEB">
            <w:pPr>
              <w:pStyle w:val="ListParagraph"/>
              <w:spacing w:line="276" w:lineRule="auto"/>
              <w:ind w:left="0"/>
              <w:jc w:val="both"/>
              <w:rPr>
                <w:rFonts w:ascii="Times New Roman" w:eastAsia="Times New Roman" w:hAnsi="Times New Roman" w:cs="Times New Roman"/>
                <w:bCs/>
              </w:rPr>
            </w:pPr>
            <w:r w:rsidRPr="006C7E23">
              <w:rPr>
                <w:rFonts w:ascii="Times New Roman" w:eastAsia="Times New Roman" w:hAnsi="Times New Roman" w:cs="Times New Roman"/>
                <w:bCs/>
              </w:rPr>
              <w:t>Purchases from 1.1.19 to 14.10.19</w:t>
            </w:r>
          </w:p>
        </w:tc>
        <w:tc>
          <w:tcPr>
            <w:tcW w:w="3588" w:type="dxa"/>
          </w:tcPr>
          <w:p w14:paraId="3A5BC48E" w14:textId="5D2CDC60" w:rsidR="00D54BEB" w:rsidRPr="006C7E23" w:rsidRDefault="00D54BEB" w:rsidP="00D54BEB">
            <w:pPr>
              <w:pStyle w:val="ListParagraph"/>
              <w:spacing w:line="276" w:lineRule="auto"/>
              <w:ind w:left="0"/>
              <w:jc w:val="both"/>
              <w:rPr>
                <w:rFonts w:ascii="Times New Roman" w:eastAsia="Times New Roman" w:hAnsi="Times New Roman" w:cs="Times New Roman"/>
                <w:bCs/>
              </w:rPr>
            </w:pPr>
            <w:r w:rsidRPr="006C7E23">
              <w:rPr>
                <w:rFonts w:ascii="Times New Roman" w:eastAsia="Times New Roman" w:hAnsi="Times New Roman" w:cs="Times New Roman"/>
                <w:bCs/>
              </w:rPr>
              <w:t>1,47,000</w:t>
            </w:r>
          </w:p>
        </w:tc>
      </w:tr>
      <w:tr w:rsidR="00D54BEB" w:rsidRPr="006C7E23" w14:paraId="262115B3" w14:textId="77777777" w:rsidTr="00D54BEB">
        <w:tc>
          <w:tcPr>
            <w:tcW w:w="3588" w:type="dxa"/>
          </w:tcPr>
          <w:p w14:paraId="52052C7B" w14:textId="3F15FCC3" w:rsidR="00D54BEB" w:rsidRPr="006C7E23" w:rsidRDefault="00D54BEB" w:rsidP="00D54BEB">
            <w:pPr>
              <w:pStyle w:val="ListParagraph"/>
              <w:spacing w:line="276" w:lineRule="auto"/>
              <w:ind w:left="0"/>
              <w:jc w:val="both"/>
              <w:rPr>
                <w:rFonts w:ascii="Times New Roman" w:eastAsia="Times New Roman" w:hAnsi="Times New Roman" w:cs="Times New Roman"/>
                <w:bCs/>
              </w:rPr>
            </w:pPr>
            <w:r w:rsidRPr="006C7E23">
              <w:rPr>
                <w:rFonts w:ascii="Times New Roman" w:eastAsia="Times New Roman" w:hAnsi="Times New Roman" w:cs="Times New Roman"/>
                <w:bCs/>
              </w:rPr>
              <w:t>Sales from 1.1.19 to 14.10.19</w:t>
            </w:r>
          </w:p>
        </w:tc>
        <w:tc>
          <w:tcPr>
            <w:tcW w:w="3588" w:type="dxa"/>
          </w:tcPr>
          <w:p w14:paraId="2B884739" w14:textId="39593F44" w:rsidR="00D54BEB" w:rsidRPr="006C7E23" w:rsidRDefault="00D54BEB" w:rsidP="00D54BEB">
            <w:pPr>
              <w:pStyle w:val="ListParagraph"/>
              <w:spacing w:line="276" w:lineRule="auto"/>
              <w:ind w:left="0"/>
              <w:jc w:val="both"/>
              <w:rPr>
                <w:rFonts w:ascii="Times New Roman" w:eastAsia="Times New Roman" w:hAnsi="Times New Roman" w:cs="Times New Roman"/>
                <w:bCs/>
              </w:rPr>
            </w:pPr>
            <w:r w:rsidRPr="006C7E23">
              <w:rPr>
                <w:rFonts w:ascii="Times New Roman" w:eastAsia="Times New Roman" w:hAnsi="Times New Roman" w:cs="Times New Roman"/>
                <w:bCs/>
              </w:rPr>
              <w:t>1,50,000</w:t>
            </w:r>
          </w:p>
        </w:tc>
      </w:tr>
    </w:tbl>
    <w:p w14:paraId="541C6870" w14:textId="77777777" w:rsidR="00C362A9" w:rsidRDefault="00D54BEB" w:rsidP="00D54BEB">
      <w:pPr>
        <w:pStyle w:val="ListParagraph"/>
        <w:spacing w:after="0" w:line="276" w:lineRule="auto"/>
        <w:ind w:left="284"/>
        <w:jc w:val="both"/>
        <w:rPr>
          <w:rFonts w:ascii="Times New Roman" w:eastAsia="Times New Roman" w:hAnsi="Times New Roman" w:cs="Times New Roman"/>
          <w:bCs/>
          <w:sz w:val="22"/>
          <w:szCs w:val="22"/>
        </w:rPr>
      </w:pPr>
      <w:r w:rsidRPr="006C7E23">
        <w:rPr>
          <w:rFonts w:ascii="Times New Roman" w:eastAsia="Times New Roman" w:hAnsi="Times New Roman" w:cs="Times New Roman"/>
          <w:bCs/>
          <w:sz w:val="22"/>
          <w:szCs w:val="22"/>
        </w:rPr>
        <w:t xml:space="preserve">The stocks were always valued at 90% of cost. The stock saved from fire was worth Rs. 18,000. The amount of policy was Rs.63,000. There was an average clause in the policy. </w:t>
      </w:r>
      <w:r w:rsidR="00DB044D" w:rsidRPr="006C7E23">
        <w:rPr>
          <w:rFonts w:ascii="Times New Roman" w:eastAsia="Times New Roman" w:hAnsi="Times New Roman" w:cs="Times New Roman"/>
          <w:bCs/>
          <w:sz w:val="22"/>
          <w:szCs w:val="22"/>
        </w:rPr>
        <w:t xml:space="preserve">    </w:t>
      </w:r>
    </w:p>
    <w:p w14:paraId="0A1A886F" w14:textId="77777777" w:rsidR="006C7E23" w:rsidRPr="006C7E23" w:rsidRDefault="006C7E23" w:rsidP="00D54BEB">
      <w:pPr>
        <w:pStyle w:val="ListParagraph"/>
        <w:spacing w:after="0" w:line="276" w:lineRule="auto"/>
        <w:ind w:left="284"/>
        <w:jc w:val="both"/>
        <w:rPr>
          <w:rFonts w:ascii="Times New Roman" w:eastAsia="Times New Roman" w:hAnsi="Times New Roman" w:cs="Times New Roman"/>
          <w:bCs/>
          <w:sz w:val="22"/>
          <w:szCs w:val="22"/>
        </w:rPr>
      </w:pPr>
    </w:p>
    <w:p w14:paraId="14E2645D" w14:textId="77777777" w:rsidR="001A272B" w:rsidRDefault="00C362A9" w:rsidP="00C362A9">
      <w:pPr>
        <w:pStyle w:val="ListParagraph"/>
        <w:numPr>
          <w:ilvl w:val="0"/>
          <w:numId w:val="9"/>
        </w:numPr>
        <w:spacing w:after="0" w:line="276" w:lineRule="auto"/>
        <w:jc w:val="both"/>
        <w:rPr>
          <w:rFonts w:ascii="Times New Roman" w:eastAsia="Times New Roman" w:hAnsi="Times New Roman" w:cs="Times New Roman"/>
          <w:bCs/>
          <w:sz w:val="22"/>
          <w:szCs w:val="22"/>
        </w:rPr>
      </w:pPr>
      <w:r w:rsidRPr="006C7E23">
        <w:rPr>
          <w:rFonts w:ascii="Times New Roman" w:eastAsia="Times New Roman" w:hAnsi="Times New Roman" w:cs="Times New Roman"/>
          <w:bCs/>
          <w:sz w:val="22"/>
          <w:szCs w:val="22"/>
        </w:rPr>
        <w:t>State the various methods of recoupment of short</w:t>
      </w:r>
      <w:r w:rsidR="00654B8D" w:rsidRPr="006C7E23">
        <w:rPr>
          <w:rFonts w:ascii="Times New Roman" w:eastAsia="Times New Roman" w:hAnsi="Times New Roman" w:cs="Times New Roman"/>
          <w:bCs/>
          <w:sz w:val="22"/>
          <w:szCs w:val="22"/>
        </w:rPr>
        <w:t xml:space="preserve"> </w:t>
      </w:r>
      <w:r w:rsidRPr="006C7E23">
        <w:rPr>
          <w:rFonts w:ascii="Times New Roman" w:eastAsia="Times New Roman" w:hAnsi="Times New Roman" w:cs="Times New Roman"/>
          <w:bCs/>
          <w:sz w:val="22"/>
          <w:szCs w:val="22"/>
        </w:rPr>
        <w:t xml:space="preserve">working. </w:t>
      </w:r>
      <w:r w:rsidR="00DB044D" w:rsidRPr="006C7E23">
        <w:rPr>
          <w:rFonts w:ascii="Times New Roman" w:eastAsia="Times New Roman" w:hAnsi="Times New Roman" w:cs="Times New Roman"/>
          <w:bCs/>
          <w:sz w:val="22"/>
          <w:szCs w:val="22"/>
        </w:rPr>
        <w:t xml:space="preserve"> </w:t>
      </w:r>
    </w:p>
    <w:p w14:paraId="77C55FDD" w14:textId="690F8EB3" w:rsidR="00DB044D" w:rsidRPr="006C7E23" w:rsidRDefault="00DB044D" w:rsidP="001A272B">
      <w:pPr>
        <w:pStyle w:val="ListParagraph"/>
        <w:spacing w:after="0" w:line="276" w:lineRule="auto"/>
        <w:ind w:left="928"/>
        <w:jc w:val="both"/>
        <w:rPr>
          <w:rFonts w:ascii="Times New Roman" w:eastAsia="Times New Roman" w:hAnsi="Times New Roman" w:cs="Times New Roman"/>
          <w:bCs/>
          <w:sz w:val="22"/>
          <w:szCs w:val="22"/>
        </w:rPr>
      </w:pPr>
      <w:r w:rsidRPr="006C7E23">
        <w:rPr>
          <w:rFonts w:ascii="Times New Roman" w:eastAsia="Times New Roman" w:hAnsi="Times New Roman" w:cs="Times New Roman"/>
          <w:bCs/>
          <w:sz w:val="22"/>
          <w:szCs w:val="22"/>
        </w:rPr>
        <w:t xml:space="preserve">                                    </w:t>
      </w:r>
    </w:p>
    <w:p w14:paraId="5F6A8DD0" w14:textId="77777777" w:rsidR="00DB044D" w:rsidRPr="006C7E23" w:rsidRDefault="00DB044D" w:rsidP="00DB044D">
      <w:pPr>
        <w:spacing w:after="0"/>
        <w:jc w:val="center"/>
        <w:rPr>
          <w:rFonts w:ascii="Times New Roman" w:hAnsi="Times New Roman" w:cs="Times New Roman"/>
          <w:b/>
          <w:bCs/>
          <w:sz w:val="22"/>
          <w:szCs w:val="22"/>
        </w:rPr>
      </w:pPr>
    </w:p>
    <w:p w14:paraId="15CF5B1A" w14:textId="77777777" w:rsidR="00DB044D" w:rsidRPr="006C7E23" w:rsidRDefault="00DB044D" w:rsidP="00DB044D">
      <w:pPr>
        <w:spacing w:after="0"/>
        <w:jc w:val="center"/>
        <w:rPr>
          <w:rFonts w:ascii="Times New Roman" w:hAnsi="Times New Roman" w:cs="Times New Roman"/>
          <w:b/>
          <w:bCs/>
          <w:sz w:val="22"/>
          <w:szCs w:val="22"/>
        </w:rPr>
      </w:pPr>
      <w:r w:rsidRPr="006C7E23">
        <w:rPr>
          <w:rFonts w:ascii="Times New Roman" w:hAnsi="Times New Roman" w:cs="Times New Roman"/>
          <w:b/>
          <w:bCs/>
          <w:sz w:val="22"/>
          <w:szCs w:val="22"/>
        </w:rPr>
        <w:lastRenderedPageBreak/>
        <w:t>PART - C (3 × 10 = 30 Marks)</w:t>
      </w:r>
    </w:p>
    <w:p w14:paraId="4EE6B58F" w14:textId="77777777" w:rsidR="00DB044D" w:rsidRPr="006C7E23" w:rsidRDefault="00DB044D" w:rsidP="00DB044D">
      <w:pPr>
        <w:spacing w:after="0"/>
        <w:jc w:val="center"/>
        <w:rPr>
          <w:rFonts w:ascii="Times New Roman" w:hAnsi="Times New Roman" w:cs="Times New Roman"/>
          <w:b/>
          <w:bCs/>
          <w:sz w:val="22"/>
          <w:szCs w:val="22"/>
        </w:rPr>
      </w:pPr>
      <w:r w:rsidRPr="006C7E23">
        <w:rPr>
          <w:rFonts w:ascii="Times New Roman" w:hAnsi="Times New Roman" w:cs="Times New Roman"/>
          <w:b/>
          <w:bCs/>
          <w:sz w:val="22"/>
          <w:szCs w:val="22"/>
        </w:rPr>
        <w:t>Answer any Three questions</w:t>
      </w:r>
      <w:bookmarkEnd w:id="0"/>
    </w:p>
    <w:p w14:paraId="03D002DF" w14:textId="77777777" w:rsidR="00DB044D" w:rsidRDefault="00DB044D" w:rsidP="00DB044D">
      <w:pPr>
        <w:pStyle w:val="ListParagraph"/>
        <w:numPr>
          <w:ilvl w:val="0"/>
          <w:numId w:val="13"/>
        </w:numPr>
        <w:spacing w:after="0"/>
        <w:rPr>
          <w:rFonts w:ascii="Times New Roman" w:hAnsi="Times New Roman" w:cs="Times New Roman"/>
          <w:sz w:val="22"/>
          <w:szCs w:val="22"/>
        </w:rPr>
      </w:pPr>
      <w:r w:rsidRPr="006C7E23">
        <w:rPr>
          <w:rFonts w:ascii="Times New Roman" w:hAnsi="Times New Roman" w:cs="Times New Roman"/>
          <w:sz w:val="22"/>
          <w:szCs w:val="22"/>
        </w:rPr>
        <w:t>Explain the concepts and conventions of accounting?</w:t>
      </w:r>
    </w:p>
    <w:p w14:paraId="0D6DD84F" w14:textId="77777777" w:rsidR="001A272B" w:rsidRPr="006C7E23" w:rsidRDefault="001A272B" w:rsidP="001A272B">
      <w:pPr>
        <w:pStyle w:val="ListParagraph"/>
        <w:spacing w:after="0"/>
        <w:rPr>
          <w:rFonts w:ascii="Times New Roman" w:hAnsi="Times New Roman" w:cs="Times New Roman"/>
          <w:sz w:val="22"/>
          <w:szCs w:val="22"/>
        </w:rPr>
      </w:pPr>
    </w:p>
    <w:p w14:paraId="5E0AE945" w14:textId="77777777" w:rsidR="00DB044D" w:rsidRPr="00602237" w:rsidRDefault="00DB044D" w:rsidP="00DB044D">
      <w:pPr>
        <w:pStyle w:val="ListParagraph"/>
        <w:numPr>
          <w:ilvl w:val="0"/>
          <w:numId w:val="13"/>
        </w:numPr>
        <w:spacing w:after="0"/>
        <w:rPr>
          <w:rFonts w:ascii="Times New Roman" w:hAnsi="Times New Roman" w:cs="Times New Roman"/>
          <w:b/>
          <w:sz w:val="22"/>
          <w:szCs w:val="22"/>
        </w:rPr>
      </w:pPr>
      <w:r w:rsidRPr="00602237">
        <w:rPr>
          <w:rStyle w:val="Strong"/>
          <w:rFonts w:ascii="Times New Roman" w:hAnsi="Times New Roman" w:cs="Times New Roman"/>
          <w:b w:val="0"/>
          <w:sz w:val="22"/>
          <w:szCs w:val="22"/>
        </w:rPr>
        <w:t>Journalise the following transactions and post them to ledger and extract the trial balance:</w:t>
      </w:r>
    </w:p>
    <w:p w14:paraId="63A3E81C" w14:textId="77777777" w:rsidR="00DB044D" w:rsidRPr="006C7E23" w:rsidRDefault="00DB044D" w:rsidP="00DB044D">
      <w:pPr>
        <w:pStyle w:val="NormalWeb"/>
        <w:numPr>
          <w:ilvl w:val="0"/>
          <w:numId w:val="12"/>
        </w:numPr>
        <w:spacing w:before="0" w:beforeAutospacing="0" w:after="0" w:afterAutospacing="0"/>
        <w:rPr>
          <w:sz w:val="22"/>
          <w:szCs w:val="22"/>
        </w:rPr>
      </w:pPr>
      <w:r w:rsidRPr="006C7E23">
        <w:rPr>
          <w:sz w:val="22"/>
          <w:szCs w:val="22"/>
        </w:rPr>
        <w:t>Started Business with a Capital of Rs.5,000</w:t>
      </w:r>
    </w:p>
    <w:p w14:paraId="220C7787" w14:textId="77777777" w:rsidR="00DB044D" w:rsidRPr="006C7E23" w:rsidRDefault="00DB044D" w:rsidP="00DB044D">
      <w:pPr>
        <w:pStyle w:val="NormalWeb"/>
        <w:numPr>
          <w:ilvl w:val="0"/>
          <w:numId w:val="12"/>
        </w:numPr>
        <w:spacing w:before="0" w:beforeAutospacing="0" w:after="0" w:afterAutospacing="0"/>
        <w:rPr>
          <w:sz w:val="22"/>
          <w:szCs w:val="22"/>
        </w:rPr>
      </w:pPr>
      <w:r w:rsidRPr="006C7E23">
        <w:rPr>
          <w:sz w:val="22"/>
          <w:szCs w:val="22"/>
        </w:rPr>
        <w:t>Purchased goods from Guru for Rs.1,500</w:t>
      </w:r>
    </w:p>
    <w:p w14:paraId="53524B76" w14:textId="77777777" w:rsidR="00DB044D" w:rsidRPr="006C7E23" w:rsidRDefault="00DB044D" w:rsidP="00DB044D">
      <w:pPr>
        <w:pStyle w:val="NormalWeb"/>
        <w:numPr>
          <w:ilvl w:val="0"/>
          <w:numId w:val="12"/>
        </w:numPr>
        <w:spacing w:before="0" w:beforeAutospacing="0" w:after="0" w:afterAutospacing="0"/>
        <w:rPr>
          <w:sz w:val="22"/>
          <w:szCs w:val="22"/>
        </w:rPr>
      </w:pPr>
      <w:r w:rsidRPr="006C7E23">
        <w:rPr>
          <w:sz w:val="22"/>
          <w:szCs w:val="22"/>
        </w:rPr>
        <w:t>Paid to Guru in full in Cash Rs.1,450</w:t>
      </w:r>
    </w:p>
    <w:p w14:paraId="1725CA68" w14:textId="77777777" w:rsidR="00DB044D" w:rsidRPr="006C7E23" w:rsidRDefault="00DB044D" w:rsidP="00DB044D">
      <w:pPr>
        <w:pStyle w:val="NormalWeb"/>
        <w:numPr>
          <w:ilvl w:val="0"/>
          <w:numId w:val="12"/>
        </w:numPr>
        <w:spacing w:before="0" w:beforeAutospacing="0" w:after="0" w:afterAutospacing="0"/>
        <w:rPr>
          <w:sz w:val="22"/>
          <w:szCs w:val="22"/>
        </w:rPr>
      </w:pPr>
      <w:r w:rsidRPr="006C7E23">
        <w:rPr>
          <w:sz w:val="22"/>
          <w:szCs w:val="22"/>
        </w:rPr>
        <w:t>Sold goods to Kamal for Rs.500</w:t>
      </w:r>
    </w:p>
    <w:p w14:paraId="1FD2B7C6" w14:textId="77777777" w:rsidR="00DB044D" w:rsidRPr="006C7E23" w:rsidRDefault="00DB044D" w:rsidP="00DB044D">
      <w:pPr>
        <w:pStyle w:val="NormalWeb"/>
        <w:numPr>
          <w:ilvl w:val="0"/>
          <w:numId w:val="12"/>
        </w:numPr>
        <w:spacing w:before="0" w:beforeAutospacing="0" w:after="0" w:afterAutospacing="0"/>
        <w:rPr>
          <w:sz w:val="22"/>
          <w:szCs w:val="22"/>
        </w:rPr>
      </w:pPr>
      <w:r w:rsidRPr="006C7E23">
        <w:rPr>
          <w:sz w:val="22"/>
          <w:szCs w:val="22"/>
        </w:rPr>
        <w:t>Received Cash from Kamal Rs.450 in full settlement</w:t>
      </w:r>
    </w:p>
    <w:p w14:paraId="71E0DF0C" w14:textId="77777777" w:rsidR="00DB044D" w:rsidRPr="006C7E23" w:rsidRDefault="00DB044D" w:rsidP="00DB044D">
      <w:pPr>
        <w:pStyle w:val="NormalWeb"/>
        <w:numPr>
          <w:ilvl w:val="0"/>
          <w:numId w:val="12"/>
        </w:numPr>
        <w:spacing w:before="0" w:beforeAutospacing="0" w:after="0" w:afterAutospacing="0"/>
        <w:rPr>
          <w:sz w:val="22"/>
          <w:szCs w:val="22"/>
        </w:rPr>
      </w:pPr>
      <w:r w:rsidRPr="006C7E23">
        <w:rPr>
          <w:sz w:val="22"/>
          <w:szCs w:val="22"/>
        </w:rPr>
        <w:t>Paid Salary Rs.300</w:t>
      </w:r>
    </w:p>
    <w:p w14:paraId="5AD9D16F" w14:textId="77777777" w:rsidR="00DB044D" w:rsidRPr="006C7E23" w:rsidRDefault="00DB044D" w:rsidP="00DB044D">
      <w:pPr>
        <w:pStyle w:val="NormalWeb"/>
        <w:numPr>
          <w:ilvl w:val="0"/>
          <w:numId w:val="12"/>
        </w:numPr>
        <w:spacing w:before="0" w:beforeAutospacing="0" w:after="0" w:afterAutospacing="0"/>
        <w:rPr>
          <w:sz w:val="22"/>
          <w:szCs w:val="22"/>
        </w:rPr>
      </w:pPr>
      <w:r w:rsidRPr="006C7E23">
        <w:rPr>
          <w:sz w:val="22"/>
          <w:szCs w:val="22"/>
        </w:rPr>
        <w:t>Purchased Furniture for Rs.1,000</w:t>
      </w:r>
    </w:p>
    <w:p w14:paraId="714475C0" w14:textId="77777777" w:rsidR="00DB044D" w:rsidRPr="006C7E23" w:rsidRDefault="00DB044D" w:rsidP="00DB044D">
      <w:pPr>
        <w:pStyle w:val="NormalWeb"/>
        <w:numPr>
          <w:ilvl w:val="0"/>
          <w:numId w:val="12"/>
        </w:numPr>
        <w:spacing w:before="0" w:beforeAutospacing="0" w:after="0" w:afterAutospacing="0"/>
        <w:rPr>
          <w:sz w:val="22"/>
          <w:szCs w:val="22"/>
        </w:rPr>
      </w:pPr>
      <w:r w:rsidRPr="006C7E23">
        <w:rPr>
          <w:sz w:val="22"/>
          <w:szCs w:val="22"/>
        </w:rPr>
        <w:t>Sold goods for Rs.1,300</w:t>
      </w:r>
    </w:p>
    <w:p w14:paraId="6A662C33" w14:textId="77777777" w:rsidR="00DB044D" w:rsidRPr="006C7E23" w:rsidRDefault="00DB044D" w:rsidP="00DB044D">
      <w:pPr>
        <w:pStyle w:val="NormalWeb"/>
        <w:numPr>
          <w:ilvl w:val="0"/>
          <w:numId w:val="12"/>
        </w:numPr>
        <w:spacing w:before="0" w:beforeAutospacing="0" w:after="0" w:afterAutospacing="0"/>
        <w:ind w:left="1276"/>
        <w:rPr>
          <w:sz w:val="22"/>
          <w:szCs w:val="22"/>
        </w:rPr>
      </w:pPr>
      <w:r w:rsidRPr="006C7E23">
        <w:rPr>
          <w:sz w:val="22"/>
          <w:szCs w:val="22"/>
        </w:rPr>
        <w:t>Received Interest Rs.50</w:t>
      </w:r>
    </w:p>
    <w:p w14:paraId="6CBA9EA1" w14:textId="77777777" w:rsidR="00DB044D" w:rsidRPr="006C7E23" w:rsidRDefault="00DB044D" w:rsidP="00DB044D">
      <w:pPr>
        <w:pStyle w:val="NormalWeb"/>
        <w:numPr>
          <w:ilvl w:val="0"/>
          <w:numId w:val="12"/>
        </w:numPr>
        <w:spacing w:before="0" w:beforeAutospacing="0" w:after="0" w:afterAutospacing="0"/>
        <w:rPr>
          <w:sz w:val="22"/>
          <w:szCs w:val="22"/>
        </w:rPr>
      </w:pPr>
      <w:r w:rsidRPr="006C7E23">
        <w:rPr>
          <w:sz w:val="22"/>
          <w:szCs w:val="22"/>
        </w:rPr>
        <w:t>Deposited Cash into Bank Rs.1,000</w:t>
      </w:r>
    </w:p>
    <w:p w14:paraId="4E647B3A" w14:textId="77777777" w:rsidR="00DB044D" w:rsidRPr="006C7E23" w:rsidRDefault="00DB044D" w:rsidP="00DB044D">
      <w:pPr>
        <w:pStyle w:val="NormalWeb"/>
        <w:numPr>
          <w:ilvl w:val="0"/>
          <w:numId w:val="12"/>
        </w:numPr>
        <w:spacing w:before="0" w:beforeAutospacing="0" w:after="0" w:afterAutospacing="0"/>
        <w:rPr>
          <w:sz w:val="22"/>
          <w:szCs w:val="22"/>
        </w:rPr>
      </w:pPr>
      <w:r w:rsidRPr="006C7E23">
        <w:rPr>
          <w:sz w:val="22"/>
          <w:szCs w:val="22"/>
        </w:rPr>
        <w:t>Paid Wages Rs.100</w:t>
      </w:r>
    </w:p>
    <w:p w14:paraId="7FD839E8" w14:textId="77777777" w:rsidR="00DB044D" w:rsidRPr="006C7E23" w:rsidRDefault="00DB044D" w:rsidP="00DB044D">
      <w:pPr>
        <w:pStyle w:val="NormalWeb"/>
        <w:numPr>
          <w:ilvl w:val="0"/>
          <w:numId w:val="12"/>
        </w:numPr>
        <w:spacing w:before="0" w:beforeAutospacing="0" w:after="0" w:afterAutospacing="0"/>
        <w:rPr>
          <w:sz w:val="22"/>
          <w:szCs w:val="22"/>
        </w:rPr>
      </w:pPr>
      <w:r w:rsidRPr="006C7E23">
        <w:rPr>
          <w:sz w:val="22"/>
          <w:szCs w:val="22"/>
        </w:rPr>
        <w:t>Withdrew cash from Bank for personal use Rs.200</w:t>
      </w:r>
    </w:p>
    <w:p w14:paraId="25327151" w14:textId="77777777" w:rsidR="00DB044D" w:rsidRPr="006C7E23" w:rsidRDefault="00DB044D" w:rsidP="00DB044D">
      <w:pPr>
        <w:spacing w:after="0"/>
        <w:ind w:left="426"/>
        <w:rPr>
          <w:rFonts w:ascii="Times New Roman" w:hAnsi="Times New Roman" w:cs="Times New Roman"/>
          <w:b/>
          <w:bCs/>
          <w:sz w:val="22"/>
          <w:szCs w:val="22"/>
        </w:rPr>
      </w:pPr>
    </w:p>
    <w:p w14:paraId="1B3209F8" w14:textId="77777777" w:rsidR="00DB044D" w:rsidRPr="006C7E23" w:rsidRDefault="00DB044D" w:rsidP="00397789">
      <w:pPr>
        <w:pStyle w:val="ListParagraph"/>
        <w:numPr>
          <w:ilvl w:val="0"/>
          <w:numId w:val="13"/>
        </w:numPr>
        <w:spacing w:after="0" w:line="240" w:lineRule="auto"/>
        <w:jc w:val="both"/>
        <w:rPr>
          <w:rFonts w:ascii="Times New Roman" w:hAnsi="Times New Roman" w:cs="Times New Roman"/>
          <w:sz w:val="22"/>
          <w:szCs w:val="22"/>
        </w:rPr>
      </w:pPr>
      <w:r w:rsidRPr="006C7E23">
        <w:rPr>
          <w:rFonts w:ascii="Times New Roman" w:hAnsi="Times New Roman" w:cs="Times New Roman"/>
          <w:sz w:val="22"/>
          <w:szCs w:val="22"/>
        </w:rPr>
        <w:t>On 1-1-2014, a machinery was purchased for Rs. 80,000. On 1-1-2015 additions were made to the amount of Rs. 40,000. On 31-3-2016, Machinery purchased on 1-1-2015 costing Rs. 12,000 was sold for Rs. 11,000 and on 30-6-2016, Machinery purchased on 1-1-2014 costing Rs. 32,000 was sold for Rs. 26,700. On 1-10-2016 additions were made to the amount of Rs. 20,000. Depreciation was provided at 10% p.a. on the diminishing balance method. Show the machinery account for three years from 2014 to 2016. (Books closed on 31st December every year</w:t>
      </w:r>
    </w:p>
    <w:p w14:paraId="4C9C590B" w14:textId="77777777" w:rsidR="00DB044D" w:rsidRPr="006C7E23" w:rsidRDefault="00DB044D" w:rsidP="00DB044D">
      <w:pPr>
        <w:spacing w:after="0"/>
        <w:ind w:left="426"/>
        <w:rPr>
          <w:rFonts w:ascii="Times New Roman" w:hAnsi="Times New Roman" w:cs="Times New Roman"/>
          <w:b/>
          <w:bCs/>
          <w:sz w:val="22"/>
          <w:szCs w:val="22"/>
        </w:rPr>
      </w:pPr>
    </w:p>
    <w:p w14:paraId="2510C9BF" w14:textId="07619F46" w:rsidR="00DB044D" w:rsidRPr="006C7E23" w:rsidRDefault="00F60D6E" w:rsidP="00397789">
      <w:pPr>
        <w:pStyle w:val="ListParagraph"/>
        <w:numPr>
          <w:ilvl w:val="0"/>
          <w:numId w:val="14"/>
        </w:numPr>
        <w:spacing w:after="0" w:line="240" w:lineRule="auto"/>
        <w:ind w:left="142"/>
        <w:jc w:val="both"/>
        <w:rPr>
          <w:rFonts w:ascii="Times New Roman" w:hAnsi="Times New Roman" w:cs="Times New Roman"/>
          <w:sz w:val="22"/>
          <w:szCs w:val="22"/>
        </w:rPr>
      </w:pPr>
      <w:r>
        <w:rPr>
          <w:rFonts w:ascii="Times New Roman" w:hAnsi="Times New Roman" w:cs="Times New Roman"/>
          <w:sz w:val="22"/>
          <w:szCs w:val="22"/>
        </w:rPr>
        <w:t>F</w:t>
      </w:r>
      <w:r w:rsidR="00DB044D" w:rsidRPr="006C7E23">
        <w:rPr>
          <w:rFonts w:ascii="Times New Roman" w:hAnsi="Times New Roman" w:cs="Times New Roman"/>
          <w:sz w:val="22"/>
          <w:szCs w:val="22"/>
        </w:rPr>
        <w:t>ire occurred in the premises of a merchant on 15.6.2019 and a considerable part of the stock was destroyed. The value of stock saved was Rs. 4,500. The books disclosed that on 1.4.2019 the stock was valued at Rs. 36,750. The purchases to the date of the fire amounted to Rs. 1,04,940 and the sales Rs. 1,56,500. On investigation it was found that during the past five years the average gross profit on sales was 36%.</w:t>
      </w:r>
      <w:r w:rsidR="00397789">
        <w:rPr>
          <w:rFonts w:ascii="Times New Roman" w:hAnsi="Times New Roman" w:cs="Times New Roman"/>
          <w:sz w:val="22"/>
          <w:szCs w:val="22"/>
        </w:rPr>
        <w:t xml:space="preserve"> </w:t>
      </w:r>
      <w:proofErr w:type="gramStart"/>
      <w:r w:rsidR="00DB044D" w:rsidRPr="006C7E23">
        <w:rPr>
          <w:rFonts w:ascii="Times New Roman" w:hAnsi="Times New Roman" w:cs="Times New Roman"/>
          <w:sz w:val="22"/>
          <w:szCs w:val="22"/>
        </w:rPr>
        <w:t>Calculate</w:t>
      </w:r>
      <w:proofErr w:type="gramEnd"/>
      <w:r w:rsidR="00DB044D" w:rsidRPr="006C7E23">
        <w:rPr>
          <w:rFonts w:ascii="Times New Roman" w:hAnsi="Times New Roman" w:cs="Times New Roman"/>
          <w:sz w:val="22"/>
          <w:szCs w:val="22"/>
        </w:rPr>
        <w:t xml:space="preserve"> the claim to be made</w:t>
      </w:r>
    </w:p>
    <w:p w14:paraId="71DFD327" w14:textId="77777777" w:rsidR="00DB044D" w:rsidRPr="006C7E23" w:rsidRDefault="00DB044D" w:rsidP="00DB044D">
      <w:pPr>
        <w:pStyle w:val="ListParagraph"/>
        <w:spacing w:after="0" w:line="240" w:lineRule="auto"/>
        <w:ind w:left="0"/>
        <w:rPr>
          <w:rFonts w:ascii="Times New Roman" w:hAnsi="Times New Roman" w:cs="Times New Roman"/>
          <w:sz w:val="22"/>
          <w:szCs w:val="22"/>
        </w:rPr>
      </w:pPr>
      <w:r w:rsidRPr="006C7E23">
        <w:rPr>
          <w:rFonts w:ascii="Times New Roman" w:hAnsi="Times New Roman" w:cs="Times New Roman"/>
          <w:sz w:val="22"/>
          <w:szCs w:val="22"/>
        </w:rPr>
        <w:t xml:space="preserve">        </w:t>
      </w:r>
    </w:p>
    <w:p w14:paraId="0ADB4B96" w14:textId="77777777" w:rsidR="00DB044D" w:rsidRPr="006C7E23" w:rsidRDefault="00DB044D" w:rsidP="00DB044D">
      <w:pPr>
        <w:pStyle w:val="ListParagraph"/>
        <w:numPr>
          <w:ilvl w:val="0"/>
          <w:numId w:val="15"/>
        </w:numPr>
        <w:spacing w:after="0" w:line="240" w:lineRule="auto"/>
        <w:rPr>
          <w:rFonts w:ascii="Times New Roman" w:hAnsi="Times New Roman" w:cs="Times New Roman"/>
          <w:sz w:val="22"/>
          <w:szCs w:val="22"/>
        </w:rPr>
      </w:pPr>
      <w:r w:rsidRPr="006C7E23">
        <w:rPr>
          <w:rFonts w:ascii="Times New Roman" w:hAnsi="Times New Roman" w:cs="Times New Roman"/>
          <w:sz w:val="22"/>
          <w:szCs w:val="22"/>
        </w:rPr>
        <w:t>From the following particulars, prepare Bills Receivable Account and Total Debtor’s Account for the year ended 31-12-2020:</w:t>
      </w:r>
    </w:p>
    <w:p w14:paraId="19EF75F6" w14:textId="77777777" w:rsidR="00DB044D" w:rsidRPr="006C7E23" w:rsidRDefault="00DB044D" w:rsidP="00DB044D">
      <w:pPr>
        <w:spacing w:after="0" w:line="240" w:lineRule="auto"/>
        <w:rPr>
          <w:rFonts w:ascii="Times New Roman" w:hAnsi="Times New Roman" w:cs="Times New Roman"/>
          <w:sz w:val="22"/>
          <w:szCs w:val="22"/>
        </w:rPr>
      </w:pPr>
    </w:p>
    <w:p w14:paraId="128D2840" w14:textId="77777777" w:rsidR="00DB044D" w:rsidRPr="006C7E23" w:rsidRDefault="00DB044D" w:rsidP="00DB044D">
      <w:pPr>
        <w:spacing w:after="0" w:line="240" w:lineRule="auto"/>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3623"/>
        <w:gridCol w:w="3553"/>
      </w:tblGrid>
      <w:tr w:rsidR="00DB044D" w:rsidRPr="006C7E23" w14:paraId="18090173" w14:textId="77777777" w:rsidTr="00C57547">
        <w:tc>
          <w:tcPr>
            <w:tcW w:w="4508" w:type="dxa"/>
          </w:tcPr>
          <w:p w14:paraId="4C4DD679" w14:textId="77777777" w:rsidR="00DB044D" w:rsidRPr="006C7E23" w:rsidRDefault="00DB044D" w:rsidP="00C57547">
            <w:pPr>
              <w:rPr>
                <w:rFonts w:ascii="Times New Roman" w:hAnsi="Times New Roman" w:cs="Times New Roman"/>
              </w:rPr>
            </w:pPr>
            <w:r w:rsidRPr="006C7E23">
              <w:rPr>
                <w:rFonts w:ascii="Times New Roman" w:hAnsi="Times New Roman" w:cs="Times New Roman"/>
              </w:rPr>
              <w:t xml:space="preserve"> Total Debtors on 1-1-2020</w:t>
            </w:r>
          </w:p>
        </w:tc>
        <w:tc>
          <w:tcPr>
            <w:tcW w:w="4508" w:type="dxa"/>
          </w:tcPr>
          <w:p w14:paraId="6129B4C6" w14:textId="77777777" w:rsidR="00DB044D" w:rsidRPr="006C7E23" w:rsidRDefault="00DB044D" w:rsidP="00C57547">
            <w:pPr>
              <w:rPr>
                <w:rFonts w:ascii="Times New Roman" w:hAnsi="Times New Roman" w:cs="Times New Roman"/>
              </w:rPr>
            </w:pPr>
            <w:r w:rsidRPr="006C7E23">
              <w:rPr>
                <w:rFonts w:ascii="Times New Roman" w:hAnsi="Times New Roman" w:cs="Times New Roman"/>
              </w:rPr>
              <w:t xml:space="preserve"> Rs. 36,000</w:t>
            </w:r>
          </w:p>
        </w:tc>
      </w:tr>
      <w:tr w:rsidR="00DB044D" w:rsidRPr="006C7E23" w14:paraId="408DB486" w14:textId="77777777" w:rsidTr="00C57547">
        <w:tc>
          <w:tcPr>
            <w:tcW w:w="4508" w:type="dxa"/>
          </w:tcPr>
          <w:p w14:paraId="2C89535F" w14:textId="77777777" w:rsidR="00DB044D" w:rsidRPr="006C7E23" w:rsidRDefault="00DB044D" w:rsidP="00C57547">
            <w:pPr>
              <w:rPr>
                <w:rFonts w:ascii="Times New Roman" w:hAnsi="Times New Roman" w:cs="Times New Roman"/>
              </w:rPr>
            </w:pPr>
            <w:r w:rsidRPr="006C7E23">
              <w:rPr>
                <w:rFonts w:ascii="Times New Roman" w:hAnsi="Times New Roman" w:cs="Times New Roman"/>
              </w:rPr>
              <w:t xml:space="preserve"> Bills Receivable on 1-1-2020</w:t>
            </w:r>
          </w:p>
        </w:tc>
        <w:tc>
          <w:tcPr>
            <w:tcW w:w="4508" w:type="dxa"/>
          </w:tcPr>
          <w:p w14:paraId="2B503F00" w14:textId="77777777" w:rsidR="00DB044D" w:rsidRPr="006C7E23" w:rsidRDefault="00DB044D" w:rsidP="00C57547">
            <w:pPr>
              <w:rPr>
                <w:rFonts w:ascii="Times New Roman" w:hAnsi="Times New Roman" w:cs="Times New Roman"/>
              </w:rPr>
            </w:pPr>
            <w:r w:rsidRPr="006C7E23">
              <w:rPr>
                <w:rFonts w:ascii="Times New Roman" w:hAnsi="Times New Roman" w:cs="Times New Roman"/>
              </w:rPr>
              <w:t xml:space="preserve"> Rs. 10,000</w:t>
            </w:r>
          </w:p>
        </w:tc>
      </w:tr>
      <w:tr w:rsidR="00DB044D" w:rsidRPr="006C7E23" w14:paraId="1F981D4B" w14:textId="77777777" w:rsidTr="00C57547">
        <w:tc>
          <w:tcPr>
            <w:tcW w:w="4508" w:type="dxa"/>
          </w:tcPr>
          <w:p w14:paraId="17534423" w14:textId="77777777" w:rsidR="00DB044D" w:rsidRPr="006C7E23" w:rsidRDefault="00DB044D" w:rsidP="00C57547">
            <w:pPr>
              <w:rPr>
                <w:rFonts w:ascii="Times New Roman" w:hAnsi="Times New Roman" w:cs="Times New Roman"/>
              </w:rPr>
            </w:pPr>
            <w:r w:rsidRPr="006C7E23">
              <w:rPr>
                <w:rFonts w:ascii="Times New Roman" w:hAnsi="Times New Roman" w:cs="Times New Roman"/>
              </w:rPr>
              <w:t xml:space="preserve"> Sales (including cash sales Rs. 100,000)</w:t>
            </w:r>
          </w:p>
        </w:tc>
        <w:tc>
          <w:tcPr>
            <w:tcW w:w="4508" w:type="dxa"/>
          </w:tcPr>
          <w:p w14:paraId="7069A2D1" w14:textId="77777777" w:rsidR="00DB044D" w:rsidRPr="006C7E23" w:rsidRDefault="00DB044D" w:rsidP="00C57547">
            <w:pPr>
              <w:rPr>
                <w:rFonts w:ascii="Times New Roman" w:hAnsi="Times New Roman" w:cs="Times New Roman"/>
              </w:rPr>
            </w:pPr>
            <w:r w:rsidRPr="006C7E23">
              <w:rPr>
                <w:rFonts w:ascii="Times New Roman" w:hAnsi="Times New Roman" w:cs="Times New Roman"/>
              </w:rPr>
              <w:t xml:space="preserve"> Rs. 300,000</w:t>
            </w:r>
          </w:p>
        </w:tc>
      </w:tr>
      <w:tr w:rsidR="00DB044D" w:rsidRPr="006C7E23" w14:paraId="231341FD" w14:textId="77777777" w:rsidTr="00C57547">
        <w:tc>
          <w:tcPr>
            <w:tcW w:w="4508" w:type="dxa"/>
          </w:tcPr>
          <w:p w14:paraId="29A89958" w14:textId="77777777" w:rsidR="00DB044D" w:rsidRPr="006C7E23" w:rsidRDefault="00DB044D" w:rsidP="00C57547">
            <w:pPr>
              <w:rPr>
                <w:rFonts w:ascii="Times New Roman" w:hAnsi="Times New Roman" w:cs="Times New Roman"/>
              </w:rPr>
            </w:pPr>
            <w:r w:rsidRPr="006C7E23">
              <w:rPr>
                <w:rFonts w:ascii="Times New Roman" w:hAnsi="Times New Roman" w:cs="Times New Roman"/>
              </w:rPr>
              <w:t xml:space="preserve"> Cash received from debtors</w:t>
            </w:r>
          </w:p>
        </w:tc>
        <w:tc>
          <w:tcPr>
            <w:tcW w:w="4508" w:type="dxa"/>
          </w:tcPr>
          <w:p w14:paraId="440F894E" w14:textId="77777777" w:rsidR="00DB044D" w:rsidRPr="006C7E23" w:rsidRDefault="00DB044D" w:rsidP="00C57547">
            <w:pPr>
              <w:rPr>
                <w:rFonts w:ascii="Times New Roman" w:hAnsi="Times New Roman" w:cs="Times New Roman"/>
              </w:rPr>
            </w:pPr>
            <w:r w:rsidRPr="006C7E23">
              <w:rPr>
                <w:rFonts w:ascii="Times New Roman" w:hAnsi="Times New Roman" w:cs="Times New Roman"/>
              </w:rPr>
              <w:t xml:space="preserve"> Rs. 150,000</w:t>
            </w:r>
          </w:p>
        </w:tc>
      </w:tr>
      <w:tr w:rsidR="00DB044D" w:rsidRPr="006C7E23" w14:paraId="3508CBCB" w14:textId="77777777" w:rsidTr="00C57547">
        <w:tc>
          <w:tcPr>
            <w:tcW w:w="4508" w:type="dxa"/>
          </w:tcPr>
          <w:p w14:paraId="34D759C8" w14:textId="77777777" w:rsidR="00DB044D" w:rsidRPr="006C7E23" w:rsidRDefault="00DB044D" w:rsidP="00C57547">
            <w:pPr>
              <w:rPr>
                <w:rFonts w:ascii="Times New Roman" w:hAnsi="Times New Roman" w:cs="Times New Roman"/>
              </w:rPr>
            </w:pPr>
            <w:r w:rsidRPr="006C7E23">
              <w:rPr>
                <w:rFonts w:ascii="Times New Roman" w:hAnsi="Times New Roman" w:cs="Times New Roman"/>
              </w:rPr>
              <w:t xml:space="preserve"> Bills Receivable on 31-12-2020</w:t>
            </w:r>
          </w:p>
        </w:tc>
        <w:tc>
          <w:tcPr>
            <w:tcW w:w="4508" w:type="dxa"/>
          </w:tcPr>
          <w:p w14:paraId="449C2373" w14:textId="77777777" w:rsidR="00DB044D" w:rsidRPr="006C7E23" w:rsidRDefault="00DB044D" w:rsidP="00C57547">
            <w:pPr>
              <w:rPr>
                <w:rFonts w:ascii="Times New Roman" w:hAnsi="Times New Roman" w:cs="Times New Roman"/>
              </w:rPr>
            </w:pPr>
            <w:r w:rsidRPr="006C7E23">
              <w:rPr>
                <w:rFonts w:ascii="Times New Roman" w:hAnsi="Times New Roman" w:cs="Times New Roman"/>
              </w:rPr>
              <w:t xml:space="preserve"> Rs. 15,000</w:t>
            </w:r>
          </w:p>
        </w:tc>
      </w:tr>
      <w:tr w:rsidR="00DB044D" w:rsidRPr="006C7E23" w14:paraId="29273875" w14:textId="77777777" w:rsidTr="00C57547">
        <w:tc>
          <w:tcPr>
            <w:tcW w:w="4508" w:type="dxa"/>
          </w:tcPr>
          <w:p w14:paraId="2D7EFC7F" w14:textId="77777777" w:rsidR="00DB044D" w:rsidRPr="006C7E23" w:rsidRDefault="00DB044D" w:rsidP="00C57547">
            <w:pPr>
              <w:rPr>
                <w:rFonts w:ascii="Times New Roman" w:hAnsi="Times New Roman" w:cs="Times New Roman"/>
              </w:rPr>
            </w:pPr>
            <w:r w:rsidRPr="006C7E23">
              <w:rPr>
                <w:rFonts w:ascii="Times New Roman" w:hAnsi="Times New Roman" w:cs="Times New Roman"/>
              </w:rPr>
              <w:t xml:space="preserve"> Returns Inwards</w:t>
            </w:r>
          </w:p>
        </w:tc>
        <w:tc>
          <w:tcPr>
            <w:tcW w:w="4508" w:type="dxa"/>
          </w:tcPr>
          <w:p w14:paraId="7BA94E21" w14:textId="77777777" w:rsidR="00DB044D" w:rsidRPr="006C7E23" w:rsidRDefault="00DB044D" w:rsidP="00C57547">
            <w:pPr>
              <w:rPr>
                <w:rFonts w:ascii="Times New Roman" w:hAnsi="Times New Roman" w:cs="Times New Roman"/>
              </w:rPr>
            </w:pPr>
            <w:r w:rsidRPr="006C7E23">
              <w:rPr>
                <w:rFonts w:ascii="Times New Roman" w:hAnsi="Times New Roman" w:cs="Times New Roman"/>
              </w:rPr>
              <w:t xml:space="preserve"> Rs. 2,000</w:t>
            </w:r>
          </w:p>
        </w:tc>
      </w:tr>
      <w:tr w:rsidR="00DB044D" w:rsidRPr="006C7E23" w14:paraId="5A678BDE" w14:textId="77777777" w:rsidTr="00C57547">
        <w:tc>
          <w:tcPr>
            <w:tcW w:w="4508" w:type="dxa"/>
          </w:tcPr>
          <w:p w14:paraId="60ADACB4" w14:textId="77777777" w:rsidR="00DB044D" w:rsidRPr="006C7E23" w:rsidRDefault="00DB044D" w:rsidP="00C57547">
            <w:pPr>
              <w:rPr>
                <w:rFonts w:ascii="Times New Roman" w:hAnsi="Times New Roman" w:cs="Times New Roman"/>
              </w:rPr>
            </w:pPr>
            <w:r w:rsidRPr="006C7E23">
              <w:rPr>
                <w:rFonts w:ascii="Times New Roman" w:hAnsi="Times New Roman" w:cs="Times New Roman"/>
              </w:rPr>
              <w:t xml:space="preserve"> Discount allowed to Debtors</w:t>
            </w:r>
          </w:p>
        </w:tc>
        <w:tc>
          <w:tcPr>
            <w:tcW w:w="4508" w:type="dxa"/>
          </w:tcPr>
          <w:p w14:paraId="01C76B2F" w14:textId="77777777" w:rsidR="00DB044D" w:rsidRPr="006C7E23" w:rsidRDefault="00DB044D" w:rsidP="00C57547">
            <w:pPr>
              <w:rPr>
                <w:rFonts w:ascii="Times New Roman" w:hAnsi="Times New Roman" w:cs="Times New Roman"/>
              </w:rPr>
            </w:pPr>
            <w:r w:rsidRPr="006C7E23">
              <w:rPr>
                <w:rFonts w:ascii="Times New Roman" w:hAnsi="Times New Roman" w:cs="Times New Roman"/>
              </w:rPr>
              <w:t xml:space="preserve"> Rs. 1,000</w:t>
            </w:r>
          </w:p>
        </w:tc>
      </w:tr>
      <w:tr w:rsidR="00DB044D" w:rsidRPr="006C7E23" w14:paraId="7D98FFCB" w14:textId="77777777" w:rsidTr="00C57547">
        <w:tc>
          <w:tcPr>
            <w:tcW w:w="4508" w:type="dxa"/>
          </w:tcPr>
          <w:p w14:paraId="516D9A6B" w14:textId="77777777" w:rsidR="00DB044D" w:rsidRPr="006C7E23" w:rsidRDefault="00DB044D" w:rsidP="00C57547">
            <w:pPr>
              <w:rPr>
                <w:rFonts w:ascii="Times New Roman" w:hAnsi="Times New Roman" w:cs="Times New Roman"/>
              </w:rPr>
            </w:pPr>
            <w:r w:rsidRPr="006C7E23">
              <w:rPr>
                <w:rFonts w:ascii="Times New Roman" w:hAnsi="Times New Roman" w:cs="Times New Roman"/>
              </w:rPr>
              <w:t xml:space="preserve"> Bad Debts written off</w:t>
            </w:r>
          </w:p>
        </w:tc>
        <w:tc>
          <w:tcPr>
            <w:tcW w:w="4508" w:type="dxa"/>
          </w:tcPr>
          <w:p w14:paraId="74C9D262" w14:textId="77777777" w:rsidR="00DB044D" w:rsidRPr="006C7E23" w:rsidRDefault="00DB044D" w:rsidP="00C57547">
            <w:pPr>
              <w:rPr>
                <w:rFonts w:ascii="Times New Roman" w:hAnsi="Times New Roman" w:cs="Times New Roman"/>
              </w:rPr>
            </w:pPr>
            <w:r w:rsidRPr="006C7E23">
              <w:rPr>
                <w:rFonts w:ascii="Times New Roman" w:hAnsi="Times New Roman" w:cs="Times New Roman"/>
              </w:rPr>
              <w:t xml:space="preserve"> Rs. 3,000</w:t>
            </w:r>
          </w:p>
        </w:tc>
      </w:tr>
      <w:tr w:rsidR="00DB044D" w:rsidRPr="006C7E23" w14:paraId="503F66AE" w14:textId="77777777" w:rsidTr="00C57547">
        <w:tc>
          <w:tcPr>
            <w:tcW w:w="4508" w:type="dxa"/>
          </w:tcPr>
          <w:p w14:paraId="719A1B3C" w14:textId="77777777" w:rsidR="00DB044D" w:rsidRPr="006C7E23" w:rsidRDefault="00DB044D" w:rsidP="00C57547">
            <w:pPr>
              <w:rPr>
                <w:rFonts w:ascii="Times New Roman" w:hAnsi="Times New Roman" w:cs="Times New Roman"/>
              </w:rPr>
            </w:pPr>
            <w:r w:rsidRPr="006C7E23">
              <w:rPr>
                <w:rFonts w:ascii="Times New Roman" w:hAnsi="Times New Roman" w:cs="Times New Roman"/>
              </w:rPr>
              <w:t xml:space="preserve"> Bills receivable endorsed to creditors</w:t>
            </w:r>
          </w:p>
        </w:tc>
        <w:tc>
          <w:tcPr>
            <w:tcW w:w="4508" w:type="dxa"/>
          </w:tcPr>
          <w:p w14:paraId="4013BCD1" w14:textId="77777777" w:rsidR="00DB044D" w:rsidRPr="006C7E23" w:rsidRDefault="00DB044D" w:rsidP="00C57547">
            <w:pPr>
              <w:rPr>
                <w:rFonts w:ascii="Times New Roman" w:hAnsi="Times New Roman" w:cs="Times New Roman"/>
              </w:rPr>
            </w:pPr>
            <w:r w:rsidRPr="006C7E23">
              <w:rPr>
                <w:rFonts w:ascii="Times New Roman" w:hAnsi="Times New Roman" w:cs="Times New Roman"/>
              </w:rPr>
              <w:t xml:space="preserve"> Rs. 3,000</w:t>
            </w:r>
          </w:p>
        </w:tc>
      </w:tr>
      <w:tr w:rsidR="00DB044D" w:rsidRPr="006C7E23" w14:paraId="73904432" w14:textId="77777777" w:rsidTr="00C57547">
        <w:tc>
          <w:tcPr>
            <w:tcW w:w="4508" w:type="dxa"/>
          </w:tcPr>
          <w:p w14:paraId="2B53095D" w14:textId="77777777" w:rsidR="00DB044D" w:rsidRPr="006C7E23" w:rsidRDefault="00DB044D" w:rsidP="00C57547">
            <w:pPr>
              <w:rPr>
                <w:rFonts w:ascii="Times New Roman" w:hAnsi="Times New Roman" w:cs="Times New Roman"/>
              </w:rPr>
            </w:pPr>
            <w:r w:rsidRPr="006C7E23">
              <w:rPr>
                <w:rFonts w:ascii="Times New Roman" w:hAnsi="Times New Roman" w:cs="Times New Roman"/>
              </w:rPr>
              <w:t xml:space="preserve"> Cash received on bills matured</w:t>
            </w:r>
          </w:p>
        </w:tc>
        <w:tc>
          <w:tcPr>
            <w:tcW w:w="4508" w:type="dxa"/>
          </w:tcPr>
          <w:p w14:paraId="2B9AFAB2" w14:textId="77777777" w:rsidR="00DB044D" w:rsidRPr="006C7E23" w:rsidRDefault="00DB044D" w:rsidP="00C57547">
            <w:pPr>
              <w:rPr>
                <w:rFonts w:ascii="Times New Roman" w:hAnsi="Times New Roman" w:cs="Times New Roman"/>
              </w:rPr>
            </w:pPr>
            <w:r w:rsidRPr="006C7E23">
              <w:rPr>
                <w:rFonts w:ascii="Times New Roman" w:hAnsi="Times New Roman" w:cs="Times New Roman"/>
              </w:rPr>
              <w:t xml:space="preserve"> Rs. 10,000</w:t>
            </w:r>
          </w:p>
        </w:tc>
      </w:tr>
      <w:tr w:rsidR="00DB044D" w:rsidRPr="006C7E23" w14:paraId="5DB0B70A" w14:textId="77777777" w:rsidTr="00C57547">
        <w:tc>
          <w:tcPr>
            <w:tcW w:w="4508" w:type="dxa"/>
          </w:tcPr>
          <w:p w14:paraId="00952196" w14:textId="77777777" w:rsidR="00DB044D" w:rsidRPr="006C7E23" w:rsidRDefault="00DB044D" w:rsidP="00C57547">
            <w:pPr>
              <w:rPr>
                <w:rFonts w:ascii="Times New Roman" w:hAnsi="Times New Roman" w:cs="Times New Roman"/>
              </w:rPr>
            </w:pPr>
            <w:r w:rsidRPr="006C7E23">
              <w:rPr>
                <w:rFonts w:ascii="Times New Roman" w:hAnsi="Times New Roman" w:cs="Times New Roman"/>
              </w:rPr>
              <w:t xml:space="preserve"> Bills Receivable received during the year</w:t>
            </w:r>
          </w:p>
        </w:tc>
        <w:tc>
          <w:tcPr>
            <w:tcW w:w="4508" w:type="dxa"/>
          </w:tcPr>
          <w:p w14:paraId="74362EDD" w14:textId="77777777" w:rsidR="00DB044D" w:rsidRPr="006C7E23" w:rsidRDefault="00DB044D" w:rsidP="00C57547">
            <w:pPr>
              <w:rPr>
                <w:rFonts w:ascii="Times New Roman" w:hAnsi="Times New Roman" w:cs="Times New Roman"/>
              </w:rPr>
            </w:pPr>
            <w:r w:rsidRPr="006C7E23">
              <w:rPr>
                <w:rFonts w:ascii="Times New Roman" w:hAnsi="Times New Roman" w:cs="Times New Roman"/>
              </w:rPr>
              <w:t xml:space="preserve"> Rs. 30,000</w:t>
            </w:r>
          </w:p>
        </w:tc>
      </w:tr>
      <w:tr w:rsidR="00DB044D" w:rsidRPr="006C7E23" w14:paraId="15DE9D85" w14:textId="77777777" w:rsidTr="00C57547">
        <w:tc>
          <w:tcPr>
            <w:tcW w:w="4508" w:type="dxa"/>
          </w:tcPr>
          <w:p w14:paraId="5F6AEF72" w14:textId="77777777" w:rsidR="00DB044D" w:rsidRPr="006C7E23" w:rsidRDefault="00DB044D" w:rsidP="00C57547">
            <w:pPr>
              <w:rPr>
                <w:rFonts w:ascii="Times New Roman" w:hAnsi="Times New Roman" w:cs="Times New Roman"/>
              </w:rPr>
            </w:pPr>
            <w:r w:rsidRPr="006C7E23">
              <w:rPr>
                <w:rFonts w:ascii="Times New Roman" w:hAnsi="Times New Roman" w:cs="Times New Roman"/>
              </w:rPr>
              <w:t xml:space="preserve"> Debtors on 31-12-2020</w:t>
            </w:r>
          </w:p>
        </w:tc>
        <w:tc>
          <w:tcPr>
            <w:tcW w:w="4508" w:type="dxa"/>
          </w:tcPr>
          <w:p w14:paraId="2470C913" w14:textId="77777777" w:rsidR="00DB044D" w:rsidRPr="006C7E23" w:rsidRDefault="00DB044D" w:rsidP="00C57547">
            <w:pPr>
              <w:rPr>
                <w:rFonts w:ascii="Times New Roman" w:hAnsi="Times New Roman" w:cs="Times New Roman"/>
              </w:rPr>
            </w:pPr>
            <w:r w:rsidRPr="006C7E23">
              <w:rPr>
                <w:rFonts w:ascii="Times New Roman" w:hAnsi="Times New Roman" w:cs="Times New Roman"/>
              </w:rPr>
              <w:t xml:space="preserve"> Rs. 58,000</w:t>
            </w:r>
          </w:p>
        </w:tc>
      </w:tr>
    </w:tbl>
    <w:p w14:paraId="184DB2F6" w14:textId="77777777" w:rsidR="00DB044D" w:rsidRPr="006C7E23" w:rsidRDefault="00DB044D" w:rsidP="00DB044D">
      <w:pPr>
        <w:spacing w:after="0" w:line="240" w:lineRule="auto"/>
        <w:rPr>
          <w:rFonts w:ascii="Times New Roman" w:hAnsi="Times New Roman" w:cs="Times New Roman"/>
          <w:sz w:val="22"/>
          <w:szCs w:val="22"/>
        </w:rPr>
      </w:pPr>
    </w:p>
    <w:p w14:paraId="77D75151" w14:textId="77777777" w:rsidR="00DB044D" w:rsidRPr="006C7E23" w:rsidRDefault="00DB044D" w:rsidP="00DB044D">
      <w:pPr>
        <w:spacing w:after="0" w:line="240" w:lineRule="auto"/>
        <w:rPr>
          <w:rFonts w:ascii="Times New Roman" w:hAnsi="Times New Roman" w:cs="Times New Roman"/>
          <w:sz w:val="22"/>
          <w:szCs w:val="22"/>
        </w:rPr>
      </w:pPr>
    </w:p>
    <w:p w14:paraId="1A579B58" w14:textId="77777777" w:rsidR="00DB044D" w:rsidRPr="006C7E23" w:rsidRDefault="00DB044D" w:rsidP="00DB044D">
      <w:pPr>
        <w:spacing w:after="0" w:line="240" w:lineRule="auto"/>
        <w:rPr>
          <w:rFonts w:ascii="Times New Roman" w:hAnsi="Times New Roman" w:cs="Times New Roman"/>
          <w:sz w:val="22"/>
          <w:szCs w:val="22"/>
        </w:rPr>
      </w:pPr>
    </w:p>
    <w:p w14:paraId="28EC002C" w14:textId="77777777" w:rsidR="00DB044D" w:rsidRPr="006C7E23" w:rsidRDefault="00DB044D" w:rsidP="00DB044D">
      <w:pPr>
        <w:spacing w:after="0" w:line="240" w:lineRule="auto"/>
        <w:rPr>
          <w:rFonts w:ascii="Times New Roman" w:hAnsi="Times New Roman" w:cs="Times New Roman"/>
          <w:sz w:val="22"/>
          <w:szCs w:val="22"/>
        </w:rPr>
      </w:pPr>
    </w:p>
    <w:p w14:paraId="00CF5A26" w14:textId="77777777" w:rsidR="00DB044D" w:rsidRPr="006C7E23" w:rsidRDefault="00DB044D" w:rsidP="00DB044D">
      <w:pPr>
        <w:spacing w:after="0"/>
        <w:ind w:left="426"/>
        <w:rPr>
          <w:rFonts w:ascii="Times New Roman" w:hAnsi="Times New Roman" w:cs="Times New Roman"/>
          <w:b/>
          <w:bCs/>
          <w:sz w:val="22"/>
          <w:szCs w:val="22"/>
        </w:rPr>
      </w:pPr>
    </w:p>
    <w:p w14:paraId="2DC22631" w14:textId="77777777" w:rsidR="00DB044D" w:rsidRPr="006C7E23" w:rsidRDefault="00DB044D" w:rsidP="00DB044D">
      <w:pPr>
        <w:spacing w:after="0"/>
        <w:rPr>
          <w:rFonts w:ascii="Times New Roman" w:hAnsi="Times New Roman" w:cs="Times New Roman"/>
          <w:b/>
          <w:bCs/>
          <w:sz w:val="22"/>
          <w:szCs w:val="22"/>
        </w:rPr>
      </w:pPr>
    </w:p>
    <w:p w14:paraId="0C3FFD19" w14:textId="77777777" w:rsidR="00DB044D" w:rsidRPr="006C7E23" w:rsidRDefault="00DB044D" w:rsidP="00DB044D">
      <w:pPr>
        <w:pStyle w:val="ListParagraph"/>
        <w:spacing w:after="0"/>
        <w:rPr>
          <w:rFonts w:ascii="Times New Roman" w:hAnsi="Times New Roman" w:cs="Times New Roman"/>
          <w:b/>
          <w:bCs/>
          <w:sz w:val="22"/>
          <w:szCs w:val="22"/>
        </w:rPr>
      </w:pPr>
    </w:p>
    <w:p w14:paraId="0DDD5827" w14:textId="77777777" w:rsidR="00DB044D" w:rsidRPr="006C7E23" w:rsidRDefault="00DB044D" w:rsidP="00DB044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sz w:val="22"/>
          <w:szCs w:val="22"/>
        </w:rPr>
      </w:pPr>
    </w:p>
    <w:p w14:paraId="7F8B8480" w14:textId="77777777" w:rsidR="00DB044D" w:rsidRPr="006C7E23" w:rsidRDefault="00DB044D" w:rsidP="00DB044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sz w:val="22"/>
          <w:szCs w:val="22"/>
        </w:rPr>
      </w:pPr>
      <w:r w:rsidRPr="006C7E23">
        <w:rPr>
          <w:rFonts w:ascii="Times New Roman" w:eastAsia="Times New Roman" w:hAnsi="Times New Roman" w:cs="Times New Roman"/>
          <w:color w:val="000000"/>
          <w:sz w:val="22"/>
          <w:szCs w:val="22"/>
        </w:rPr>
        <w:tab/>
      </w:r>
      <w:r w:rsidRPr="006C7E23">
        <w:rPr>
          <w:rFonts w:ascii="Times New Roman" w:eastAsia="Times New Roman" w:hAnsi="Times New Roman" w:cs="Times New Roman"/>
          <w:color w:val="000000"/>
          <w:sz w:val="22"/>
          <w:szCs w:val="22"/>
        </w:rPr>
        <w:tab/>
      </w:r>
      <w:r w:rsidRPr="006C7E23">
        <w:rPr>
          <w:rFonts w:ascii="Times New Roman" w:eastAsia="Times New Roman" w:hAnsi="Times New Roman" w:cs="Times New Roman"/>
          <w:color w:val="000000"/>
          <w:sz w:val="22"/>
          <w:szCs w:val="22"/>
        </w:rPr>
        <w:tab/>
      </w:r>
      <w:r w:rsidRPr="006C7E23">
        <w:rPr>
          <w:rFonts w:ascii="Times New Roman" w:eastAsia="Times New Roman" w:hAnsi="Times New Roman" w:cs="Times New Roman"/>
          <w:color w:val="000000"/>
          <w:sz w:val="22"/>
          <w:szCs w:val="22"/>
        </w:rPr>
        <w:tab/>
      </w:r>
      <w:r w:rsidRPr="006C7E23">
        <w:rPr>
          <w:rFonts w:ascii="Times New Roman" w:eastAsia="Times New Roman" w:hAnsi="Times New Roman" w:cs="Times New Roman"/>
          <w:color w:val="000000"/>
          <w:sz w:val="22"/>
          <w:szCs w:val="22"/>
        </w:rPr>
        <w:tab/>
      </w:r>
      <w:r w:rsidRPr="006C7E23">
        <w:rPr>
          <w:rFonts w:ascii="Times New Roman" w:eastAsia="Times New Roman" w:hAnsi="Times New Roman" w:cs="Times New Roman"/>
          <w:color w:val="000000"/>
          <w:sz w:val="22"/>
          <w:szCs w:val="22"/>
        </w:rPr>
        <w:tab/>
      </w:r>
      <w:r w:rsidRPr="006C7E23">
        <w:rPr>
          <w:rFonts w:ascii="Times New Roman" w:eastAsia="Times New Roman" w:hAnsi="Times New Roman" w:cs="Times New Roman"/>
          <w:color w:val="000000"/>
          <w:sz w:val="22"/>
          <w:szCs w:val="22"/>
        </w:rPr>
        <w:tab/>
      </w:r>
      <w:r w:rsidRPr="006C7E23">
        <w:rPr>
          <w:rFonts w:ascii="Times New Roman" w:eastAsia="Times New Roman" w:hAnsi="Times New Roman" w:cs="Times New Roman"/>
          <w:color w:val="000000"/>
          <w:sz w:val="22"/>
          <w:szCs w:val="22"/>
        </w:rPr>
        <w:tab/>
        <w:t>*************</w:t>
      </w:r>
    </w:p>
    <w:p w14:paraId="26673121" w14:textId="77777777" w:rsidR="00DB044D" w:rsidRPr="006C7E23" w:rsidRDefault="00DB044D" w:rsidP="00DB044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76" w:lineRule="auto"/>
        <w:rPr>
          <w:rFonts w:ascii="Times New Roman" w:eastAsia="Times New Roman" w:hAnsi="Times New Roman" w:cs="Times New Roman"/>
          <w:color w:val="000000"/>
          <w:sz w:val="22"/>
          <w:szCs w:val="22"/>
        </w:rPr>
      </w:pPr>
    </w:p>
    <w:p w14:paraId="67EB54E1" w14:textId="3C93E902" w:rsidR="00CC32E8" w:rsidRPr="006C7E23" w:rsidRDefault="00CC32E8" w:rsidP="00DB044D">
      <w:pPr>
        <w:rPr>
          <w:rFonts w:ascii="Times New Roman" w:hAnsi="Times New Roman" w:cs="Times New Roman"/>
          <w:sz w:val="22"/>
          <w:szCs w:val="22"/>
        </w:rPr>
      </w:pPr>
    </w:p>
    <w:sectPr w:rsidR="00CC32E8" w:rsidRPr="006C7E23" w:rsidSect="00855E8B">
      <w:headerReference w:type="default" r:id="rId7"/>
      <w:pgSz w:w="16838" w:h="11906" w:orient="landscape" w:code="9"/>
      <w:pgMar w:top="720" w:right="720" w:bottom="720" w:left="720" w:header="709" w:footer="709" w:gutter="0"/>
      <w:cols w:num="2" w:space="10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E2E6E" w14:textId="77777777" w:rsidR="005E60F5" w:rsidRDefault="005E60F5" w:rsidP="00017968">
      <w:pPr>
        <w:spacing w:after="0" w:line="240" w:lineRule="auto"/>
      </w:pPr>
      <w:r>
        <w:separator/>
      </w:r>
    </w:p>
  </w:endnote>
  <w:endnote w:type="continuationSeparator" w:id="0">
    <w:p w14:paraId="5DECDF3E" w14:textId="77777777" w:rsidR="005E60F5" w:rsidRDefault="005E60F5" w:rsidP="00017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04859" w14:textId="77777777" w:rsidR="005E60F5" w:rsidRDefault="005E60F5" w:rsidP="00017968">
      <w:pPr>
        <w:spacing w:after="0" w:line="240" w:lineRule="auto"/>
      </w:pPr>
      <w:r>
        <w:separator/>
      </w:r>
    </w:p>
  </w:footnote>
  <w:footnote w:type="continuationSeparator" w:id="0">
    <w:p w14:paraId="743A66E2" w14:textId="77777777" w:rsidR="005E60F5" w:rsidRDefault="005E60F5" w:rsidP="00017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A249" w14:textId="4223ADE1" w:rsidR="00017968" w:rsidRPr="00F23B9C" w:rsidRDefault="00017968" w:rsidP="0001796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A0D"/>
    <w:multiLevelType w:val="hybridMultilevel"/>
    <w:tmpl w:val="AA480F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9A7071"/>
    <w:multiLevelType w:val="multilevel"/>
    <w:tmpl w:val="C76E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D52BE"/>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925FD4"/>
    <w:multiLevelType w:val="hybridMultilevel"/>
    <w:tmpl w:val="BBAEB914"/>
    <w:lvl w:ilvl="0" w:tplc="AC20FC96">
      <w:start w:val="1"/>
      <w:numFmt w:val="decimal"/>
      <w:lvlText w:val="%1."/>
      <w:lvlJc w:val="left"/>
      <w:pPr>
        <w:ind w:left="360" w:hanging="360"/>
      </w:pPr>
      <w:rPr>
        <w:rFonts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193B1A1E"/>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002EEF"/>
    <w:multiLevelType w:val="hybridMultilevel"/>
    <w:tmpl w:val="2A3CA890"/>
    <w:lvl w:ilvl="0" w:tplc="40090019">
      <w:start w:val="1"/>
      <w:numFmt w:val="lowerLetter"/>
      <w:lvlText w:val="%1."/>
      <w:lvlJc w:val="left"/>
      <w:pPr>
        <w:ind w:left="1288" w:hanging="360"/>
      </w:pPr>
    </w:lvl>
    <w:lvl w:ilvl="1" w:tplc="40090019">
      <w:start w:val="1"/>
      <w:numFmt w:val="lowerLetter"/>
      <w:lvlText w:val="%2."/>
      <w:lvlJc w:val="left"/>
      <w:pPr>
        <w:ind w:left="2008" w:hanging="360"/>
      </w:pPr>
    </w:lvl>
    <w:lvl w:ilvl="2" w:tplc="4009001B" w:tentative="1">
      <w:start w:val="1"/>
      <w:numFmt w:val="lowerRoman"/>
      <w:lvlText w:val="%3."/>
      <w:lvlJc w:val="right"/>
      <w:pPr>
        <w:ind w:left="2728" w:hanging="180"/>
      </w:pPr>
    </w:lvl>
    <w:lvl w:ilvl="3" w:tplc="4009000F" w:tentative="1">
      <w:start w:val="1"/>
      <w:numFmt w:val="decimal"/>
      <w:lvlText w:val="%4."/>
      <w:lvlJc w:val="left"/>
      <w:pPr>
        <w:ind w:left="3448" w:hanging="360"/>
      </w:pPr>
    </w:lvl>
    <w:lvl w:ilvl="4" w:tplc="40090019" w:tentative="1">
      <w:start w:val="1"/>
      <w:numFmt w:val="lowerLetter"/>
      <w:lvlText w:val="%5."/>
      <w:lvlJc w:val="left"/>
      <w:pPr>
        <w:ind w:left="4168" w:hanging="360"/>
      </w:pPr>
    </w:lvl>
    <w:lvl w:ilvl="5" w:tplc="4009001B" w:tentative="1">
      <w:start w:val="1"/>
      <w:numFmt w:val="lowerRoman"/>
      <w:lvlText w:val="%6."/>
      <w:lvlJc w:val="right"/>
      <w:pPr>
        <w:ind w:left="4888" w:hanging="180"/>
      </w:pPr>
    </w:lvl>
    <w:lvl w:ilvl="6" w:tplc="4009000F" w:tentative="1">
      <w:start w:val="1"/>
      <w:numFmt w:val="decimal"/>
      <w:lvlText w:val="%7."/>
      <w:lvlJc w:val="left"/>
      <w:pPr>
        <w:ind w:left="5608" w:hanging="360"/>
      </w:pPr>
    </w:lvl>
    <w:lvl w:ilvl="7" w:tplc="40090019" w:tentative="1">
      <w:start w:val="1"/>
      <w:numFmt w:val="lowerLetter"/>
      <w:lvlText w:val="%8."/>
      <w:lvlJc w:val="left"/>
      <w:pPr>
        <w:ind w:left="6328" w:hanging="360"/>
      </w:pPr>
    </w:lvl>
    <w:lvl w:ilvl="8" w:tplc="4009001B" w:tentative="1">
      <w:start w:val="1"/>
      <w:numFmt w:val="lowerRoman"/>
      <w:lvlText w:val="%9."/>
      <w:lvlJc w:val="right"/>
      <w:pPr>
        <w:ind w:left="7048" w:hanging="180"/>
      </w:pPr>
    </w:lvl>
  </w:abstractNum>
  <w:abstractNum w:abstractNumId="6" w15:restartNumberingAfterBreak="0">
    <w:nsid w:val="294316DE"/>
    <w:multiLevelType w:val="hybridMultilevel"/>
    <w:tmpl w:val="EBD8636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76B2704"/>
    <w:multiLevelType w:val="hybridMultilevel"/>
    <w:tmpl w:val="FE0CC730"/>
    <w:lvl w:ilvl="0" w:tplc="AA04E50C">
      <w:start w:val="24"/>
      <w:numFmt w:val="decimal"/>
      <w:lvlText w:val="%1."/>
      <w:lvlJc w:val="left"/>
      <w:pPr>
        <w:ind w:left="92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9CC6AE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F2798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D06FBD"/>
    <w:multiLevelType w:val="hybridMultilevel"/>
    <w:tmpl w:val="4FAE1FA4"/>
    <w:lvl w:ilvl="0" w:tplc="9E2C6F3A">
      <w:start w:val="1"/>
      <w:numFmt w:val="decimal"/>
      <w:lvlText w:val="%1."/>
      <w:lvlJc w:val="left"/>
      <w:pPr>
        <w:ind w:left="644"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2250058"/>
    <w:multiLevelType w:val="hybridMultilevel"/>
    <w:tmpl w:val="D6EE2A4A"/>
    <w:lvl w:ilvl="0" w:tplc="4009000F">
      <w:start w:val="1"/>
      <w:numFmt w:val="decimal"/>
      <w:lvlText w:val="%1."/>
      <w:lvlJc w:val="left"/>
      <w:pPr>
        <w:ind w:left="92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46C5124"/>
    <w:multiLevelType w:val="hybridMultilevel"/>
    <w:tmpl w:val="6CBAA0E4"/>
    <w:lvl w:ilvl="0" w:tplc="226CFB44">
      <w:start w:val="2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798084F"/>
    <w:multiLevelType w:val="hybridMultilevel"/>
    <w:tmpl w:val="EBD86362"/>
    <w:lvl w:ilvl="0" w:tplc="2D48AE1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9CC7F19"/>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7D91CE6"/>
    <w:multiLevelType w:val="hybridMultilevel"/>
    <w:tmpl w:val="C0C6DD48"/>
    <w:lvl w:ilvl="0" w:tplc="52088D84">
      <w:start w:val="23"/>
      <w:numFmt w:val="decimal"/>
      <w:lvlText w:val="%1."/>
      <w:lvlJc w:val="left"/>
      <w:pPr>
        <w:ind w:left="92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F19258A"/>
    <w:multiLevelType w:val="hybridMultilevel"/>
    <w:tmpl w:val="54FA8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19753834">
    <w:abstractNumId w:val="9"/>
  </w:num>
  <w:num w:numId="2" w16cid:durableId="821853146">
    <w:abstractNumId w:val="14"/>
  </w:num>
  <w:num w:numId="3" w16cid:durableId="1365517207">
    <w:abstractNumId w:val="8"/>
  </w:num>
  <w:num w:numId="4" w16cid:durableId="864098039">
    <w:abstractNumId w:val="4"/>
  </w:num>
  <w:num w:numId="5" w16cid:durableId="190849673">
    <w:abstractNumId w:val="16"/>
  </w:num>
  <w:num w:numId="6" w16cid:durableId="2095087456">
    <w:abstractNumId w:val="0"/>
  </w:num>
  <w:num w:numId="7" w16cid:durableId="658919330">
    <w:abstractNumId w:val="13"/>
  </w:num>
  <w:num w:numId="8" w16cid:durableId="1734350811">
    <w:abstractNumId w:val="6"/>
  </w:num>
  <w:num w:numId="9" w16cid:durableId="684867947">
    <w:abstractNumId w:val="11"/>
  </w:num>
  <w:num w:numId="10" w16cid:durableId="607081816">
    <w:abstractNumId w:val="3"/>
  </w:num>
  <w:num w:numId="11" w16cid:durableId="984815709">
    <w:abstractNumId w:val="2"/>
  </w:num>
  <w:num w:numId="12" w16cid:durableId="117144071">
    <w:abstractNumId w:val="5"/>
  </w:num>
  <w:num w:numId="13" w16cid:durableId="1932202516">
    <w:abstractNumId w:val="12"/>
  </w:num>
  <w:num w:numId="14" w16cid:durableId="1051730575">
    <w:abstractNumId w:val="15"/>
  </w:num>
  <w:num w:numId="15" w16cid:durableId="1061556733">
    <w:abstractNumId w:val="7"/>
  </w:num>
  <w:num w:numId="16" w16cid:durableId="734007441">
    <w:abstractNumId w:val="10"/>
  </w:num>
  <w:num w:numId="17" w16cid:durableId="1112017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88"/>
    <w:rsid w:val="00017968"/>
    <w:rsid w:val="00047C9D"/>
    <w:rsid w:val="000D31CF"/>
    <w:rsid w:val="000E1962"/>
    <w:rsid w:val="000E5AAB"/>
    <w:rsid w:val="00123426"/>
    <w:rsid w:val="001369C8"/>
    <w:rsid w:val="001511F5"/>
    <w:rsid w:val="00166B43"/>
    <w:rsid w:val="00182368"/>
    <w:rsid w:val="001A1989"/>
    <w:rsid w:val="001A272B"/>
    <w:rsid w:val="00223D17"/>
    <w:rsid w:val="00232886"/>
    <w:rsid w:val="0025330D"/>
    <w:rsid w:val="00255699"/>
    <w:rsid w:val="00275CD4"/>
    <w:rsid w:val="00281A6F"/>
    <w:rsid w:val="002920C6"/>
    <w:rsid w:val="00297AEB"/>
    <w:rsid w:val="00311D3D"/>
    <w:rsid w:val="00320820"/>
    <w:rsid w:val="00333A67"/>
    <w:rsid w:val="00335BF0"/>
    <w:rsid w:val="00345A91"/>
    <w:rsid w:val="003471E7"/>
    <w:rsid w:val="00350052"/>
    <w:rsid w:val="00366E05"/>
    <w:rsid w:val="00380D35"/>
    <w:rsid w:val="0038581B"/>
    <w:rsid w:val="00397789"/>
    <w:rsid w:val="003C6EFC"/>
    <w:rsid w:val="003E1B8C"/>
    <w:rsid w:val="00455A88"/>
    <w:rsid w:val="00471BC2"/>
    <w:rsid w:val="004B5C05"/>
    <w:rsid w:val="004E0F32"/>
    <w:rsid w:val="004F1228"/>
    <w:rsid w:val="005532B2"/>
    <w:rsid w:val="00583AD2"/>
    <w:rsid w:val="005B0C42"/>
    <w:rsid w:val="005E1857"/>
    <w:rsid w:val="005E60F5"/>
    <w:rsid w:val="00602237"/>
    <w:rsid w:val="00603528"/>
    <w:rsid w:val="006256FA"/>
    <w:rsid w:val="00654B8D"/>
    <w:rsid w:val="00661CB1"/>
    <w:rsid w:val="00691DB4"/>
    <w:rsid w:val="00691F83"/>
    <w:rsid w:val="006C7E23"/>
    <w:rsid w:val="006E7AEC"/>
    <w:rsid w:val="006F5F5B"/>
    <w:rsid w:val="00707FC3"/>
    <w:rsid w:val="00711BB0"/>
    <w:rsid w:val="00726498"/>
    <w:rsid w:val="00743E57"/>
    <w:rsid w:val="00754303"/>
    <w:rsid w:val="007839BC"/>
    <w:rsid w:val="007B2EB9"/>
    <w:rsid w:val="007D4047"/>
    <w:rsid w:val="007E6987"/>
    <w:rsid w:val="008072F3"/>
    <w:rsid w:val="00827495"/>
    <w:rsid w:val="00855E8B"/>
    <w:rsid w:val="00862DB6"/>
    <w:rsid w:val="00874B5C"/>
    <w:rsid w:val="008D386C"/>
    <w:rsid w:val="00901A7F"/>
    <w:rsid w:val="00934C1D"/>
    <w:rsid w:val="00982D7A"/>
    <w:rsid w:val="009A2427"/>
    <w:rsid w:val="009A6C3C"/>
    <w:rsid w:val="009F4102"/>
    <w:rsid w:val="00A143E1"/>
    <w:rsid w:val="00A2656B"/>
    <w:rsid w:val="00A45B7B"/>
    <w:rsid w:val="00A45CA9"/>
    <w:rsid w:val="00A76289"/>
    <w:rsid w:val="00A80895"/>
    <w:rsid w:val="00A80A3D"/>
    <w:rsid w:val="00A924CC"/>
    <w:rsid w:val="00A93420"/>
    <w:rsid w:val="00AB2554"/>
    <w:rsid w:val="00AD38E7"/>
    <w:rsid w:val="00AD7B55"/>
    <w:rsid w:val="00B12A3A"/>
    <w:rsid w:val="00B378E3"/>
    <w:rsid w:val="00B969B7"/>
    <w:rsid w:val="00BE02EF"/>
    <w:rsid w:val="00BE157E"/>
    <w:rsid w:val="00BE7FA5"/>
    <w:rsid w:val="00C15739"/>
    <w:rsid w:val="00C362A9"/>
    <w:rsid w:val="00CB137B"/>
    <w:rsid w:val="00CC32E8"/>
    <w:rsid w:val="00D00102"/>
    <w:rsid w:val="00D02A10"/>
    <w:rsid w:val="00D06CA5"/>
    <w:rsid w:val="00D35049"/>
    <w:rsid w:val="00D54BEB"/>
    <w:rsid w:val="00DA0FF5"/>
    <w:rsid w:val="00DA511A"/>
    <w:rsid w:val="00DB044D"/>
    <w:rsid w:val="00DD4012"/>
    <w:rsid w:val="00DD5397"/>
    <w:rsid w:val="00DF5005"/>
    <w:rsid w:val="00E03990"/>
    <w:rsid w:val="00E20337"/>
    <w:rsid w:val="00E52257"/>
    <w:rsid w:val="00E56217"/>
    <w:rsid w:val="00E56CD2"/>
    <w:rsid w:val="00E76F3E"/>
    <w:rsid w:val="00E8611E"/>
    <w:rsid w:val="00EB3311"/>
    <w:rsid w:val="00EC13F6"/>
    <w:rsid w:val="00EC6987"/>
    <w:rsid w:val="00F01572"/>
    <w:rsid w:val="00F422E4"/>
    <w:rsid w:val="00F556B5"/>
    <w:rsid w:val="00F60D6E"/>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6D31"/>
  <w15:chartTrackingRefBased/>
  <w15:docId w15:val="{F1CCEA86-2C16-4A84-A6F5-A2E7330E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27"/>
  </w:style>
  <w:style w:type="paragraph" w:styleId="Heading1">
    <w:name w:val="heading 1"/>
    <w:basedOn w:val="Normal"/>
    <w:next w:val="Normal"/>
    <w:link w:val="Heading1Char"/>
    <w:uiPriority w:val="9"/>
    <w:qFormat/>
    <w:rsid w:val="0045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A88"/>
    <w:rPr>
      <w:rFonts w:eastAsiaTheme="majorEastAsia" w:cstheme="majorBidi"/>
      <w:color w:val="272727" w:themeColor="text1" w:themeTint="D8"/>
    </w:rPr>
  </w:style>
  <w:style w:type="paragraph" w:styleId="Title">
    <w:name w:val="Title"/>
    <w:basedOn w:val="Normal"/>
    <w:next w:val="Normal"/>
    <w:link w:val="TitleChar"/>
    <w:uiPriority w:val="10"/>
    <w:qFormat/>
    <w:rsid w:val="00455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A88"/>
    <w:pPr>
      <w:spacing w:before="160"/>
      <w:jc w:val="center"/>
    </w:pPr>
    <w:rPr>
      <w:i/>
      <w:iCs/>
      <w:color w:val="404040" w:themeColor="text1" w:themeTint="BF"/>
    </w:rPr>
  </w:style>
  <w:style w:type="character" w:customStyle="1" w:styleId="QuoteChar">
    <w:name w:val="Quote Char"/>
    <w:basedOn w:val="DefaultParagraphFont"/>
    <w:link w:val="Quote"/>
    <w:uiPriority w:val="29"/>
    <w:rsid w:val="00455A88"/>
    <w:rPr>
      <w:i/>
      <w:iCs/>
      <w:color w:val="404040" w:themeColor="text1" w:themeTint="BF"/>
    </w:rPr>
  </w:style>
  <w:style w:type="paragraph" w:styleId="ListParagraph">
    <w:name w:val="List Paragraph"/>
    <w:basedOn w:val="Normal"/>
    <w:uiPriority w:val="34"/>
    <w:qFormat/>
    <w:rsid w:val="00455A88"/>
    <w:pPr>
      <w:ind w:left="720"/>
      <w:contextualSpacing/>
    </w:pPr>
  </w:style>
  <w:style w:type="character" w:styleId="IntenseEmphasis">
    <w:name w:val="Intense Emphasis"/>
    <w:basedOn w:val="DefaultParagraphFont"/>
    <w:uiPriority w:val="21"/>
    <w:qFormat/>
    <w:rsid w:val="00455A88"/>
    <w:rPr>
      <w:i/>
      <w:iCs/>
      <w:color w:val="0F4761" w:themeColor="accent1" w:themeShade="BF"/>
    </w:rPr>
  </w:style>
  <w:style w:type="paragraph" w:styleId="IntenseQuote">
    <w:name w:val="Intense Quote"/>
    <w:basedOn w:val="Normal"/>
    <w:next w:val="Normal"/>
    <w:link w:val="IntenseQuoteChar"/>
    <w:uiPriority w:val="30"/>
    <w:qFormat/>
    <w:rsid w:val="0045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A88"/>
    <w:rPr>
      <w:i/>
      <w:iCs/>
      <w:color w:val="0F4761" w:themeColor="accent1" w:themeShade="BF"/>
    </w:rPr>
  </w:style>
  <w:style w:type="character" w:styleId="IntenseReference">
    <w:name w:val="Intense Reference"/>
    <w:basedOn w:val="DefaultParagraphFont"/>
    <w:uiPriority w:val="32"/>
    <w:qFormat/>
    <w:rsid w:val="00455A88"/>
    <w:rPr>
      <w:b/>
      <w:bCs/>
      <w:smallCaps/>
      <w:color w:val="0F4761" w:themeColor="accent1" w:themeShade="BF"/>
      <w:spacing w:val="5"/>
    </w:rPr>
  </w:style>
  <w:style w:type="paragraph" w:customStyle="1" w:styleId="TableParagraph">
    <w:name w:val="Table Paragraph"/>
    <w:basedOn w:val="Normal"/>
    <w:uiPriority w:val="1"/>
    <w:qFormat/>
    <w:rsid w:val="00AD38E7"/>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er">
    <w:name w:val="header"/>
    <w:basedOn w:val="Normal"/>
    <w:link w:val="HeaderChar"/>
    <w:uiPriority w:val="99"/>
    <w:unhideWhenUsed/>
    <w:rsid w:val="00017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68"/>
  </w:style>
  <w:style w:type="paragraph" w:styleId="Footer">
    <w:name w:val="footer"/>
    <w:basedOn w:val="Normal"/>
    <w:link w:val="FooterChar"/>
    <w:uiPriority w:val="99"/>
    <w:unhideWhenUsed/>
    <w:rsid w:val="00017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68"/>
  </w:style>
  <w:style w:type="paragraph" w:styleId="NormalWeb">
    <w:name w:val="Normal (Web)"/>
    <w:basedOn w:val="Normal"/>
    <w:uiPriority w:val="99"/>
    <w:unhideWhenUsed/>
    <w:rsid w:val="00DB044D"/>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DB044D"/>
    <w:rPr>
      <w:b/>
      <w:bCs/>
    </w:rPr>
  </w:style>
  <w:style w:type="table" w:styleId="TableGrid">
    <w:name w:val="Table Grid"/>
    <w:basedOn w:val="TableNormal"/>
    <w:uiPriority w:val="39"/>
    <w:rsid w:val="00DB044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AACW COE</dc:creator>
  <cp:keywords/>
  <dc:description/>
  <cp:lastModifiedBy>Sai Rikshith M S</cp:lastModifiedBy>
  <cp:revision>21</cp:revision>
  <cp:lastPrinted>2025-01-06T11:19:00Z</cp:lastPrinted>
  <dcterms:created xsi:type="dcterms:W3CDTF">2025-07-03T04:55:00Z</dcterms:created>
  <dcterms:modified xsi:type="dcterms:W3CDTF">2025-07-31T18:24:00Z</dcterms:modified>
</cp:coreProperties>
</file>